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814E" w14:textId="77777777" w:rsidR="00B26183" w:rsidRDefault="00B26183" w:rsidP="00B26183">
      <w:pPr>
        <w:ind w:left="5670"/>
        <w:jc w:val="both"/>
      </w:pPr>
      <w:r>
        <w:rPr>
          <w:color w:val="000000"/>
        </w:rPr>
        <w:t xml:space="preserve">Subsidijų, kuriomis siekiama </w:t>
      </w:r>
      <w:r>
        <w:rPr>
          <w:color w:val="201F1E"/>
          <w:bdr w:val="none" w:sz="0" w:space="0" w:color="auto" w:frame="1"/>
          <w:lang w:eastAsia="lt-LT"/>
        </w:rPr>
        <w:t xml:space="preserve">skatinti įmonių </w:t>
      </w:r>
      <w:r>
        <w:t xml:space="preserve">dalyvavimą bendriems Europos interesams svarbiuose projektuose (BEISP), </w:t>
      </w:r>
      <w:r>
        <w:rPr>
          <w:color w:val="201F1E"/>
          <w:bdr w:val="none" w:sz="0" w:space="0" w:color="auto" w:frame="1"/>
          <w:lang w:eastAsia="lt-LT"/>
        </w:rPr>
        <w:t>skyrimo ir administravimo tvarkos aprašo</w:t>
      </w:r>
      <w:r>
        <w:rPr>
          <w:color w:val="000000"/>
        </w:rPr>
        <w:t xml:space="preserve"> </w:t>
      </w:r>
    </w:p>
    <w:p w14:paraId="209475CA" w14:textId="77777777" w:rsidR="00B26183" w:rsidRDefault="00B26183" w:rsidP="00B26183">
      <w:pPr>
        <w:ind w:left="5670"/>
        <w:jc w:val="both"/>
        <w:rPr>
          <w:lang w:eastAsia="en-GB"/>
        </w:rPr>
      </w:pPr>
      <w:r>
        <w:t>1 priedas</w:t>
      </w:r>
    </w:p>
    <w:p w14:paraId="7A7781CC" w14:textId="77777777" w:rsidR="00B26183" w:rsidRDefault="00B26183" w:rsidP="00B26183">
      <w:pPr>
        <w:jc w:val="center"/>
        <w:rPr>
          <w:caps/>
          <w:lang w:eastAsia="en-GB"/>
        </w:rPr>
      </w:pPr>
    </w:p>
    <w:p w14:paraId="55BB70E2" w14:textId="77777777" w:rsidR="00B26183" w:rsidRDefault="00B26183" w:rsidP="00B26183">
      <w:pPr>
        <w:jc w:val="center"/>
        <w:rPr>
          <w:b/>
          <w:bCs/>
        </w:rPr>
      </w:pPr>
      <w:r>
        <w:rPr>
          <w:b/>
          <w:bCs/>
          <w:color w:val="000000"/>
        </w:rPr>
        <w:t xml:space="preserve">(Subsidijų, kuriomis siekiama </w:t>
      </w:r>
      <w:r>
        <w:rPr>
          <w:b/>
          <w:bCs/>
          <w:color w:val="201F1E"/>
          <w:bdr w:val="none" w:sz="0" w:space="0" w:color="auto" w:frame="1"/>
          <w:lang w:eastAsia="lt-LT"/>
        </w:rPr>
        <w:t xml:space="preserve">skatinti įmonių </w:t>
      </w:r>
      <w:r>
        <w:rPr>
          <w:b/>
          <w:bCs/>
        </w:rPr>
        <w:t>dalyvavimą bendriems Europos interesams svarbiuose projektuose</w:t>
      </w:r>
      <w:r>
        <w:t xml:space="preserve"> </w:t>
      </w:r>
      <w:r>
        <w:rPr>
          <w:b/>
          <w:bCs/>
        </w:rPr>
        <w:t>(BEISP),</w:t>
      </w:r>
      <w:r>
        <w:rPr>
          <w:b/>
          <w:bCs/>
          <w:color w:val="201F1E"/>
          <w:bdr w:val="none" w:sz="0" w:space="0" w:color="auto" w:frame="1"/>
          <w:lang w:eastAsia="lt-LT"/>
        </w:rPr>
        <w:t xml:space="preserve"> </w:t>
      </w:r>
      <w:r>
        <w:rPr>
          <w:b/>
          <w:bCs/>
          <w:color w:val="000000"/>
        </w:rPr>
        <w:t>skyrimo paraiškos forma)</w:t>
      </w:r>
    </w:p>
    <w:p w14:paraId="12E67F06" w14:textId="77777777" w:rsidR="00B26183" w:rsidRDefault="00B26183" w:rsidP="00B26183">
      <w:pPr>
        <w:jc w:val="center"/>
        <w:rPr>
          <w:b/>
          <w:bCs/>
        </w:rPr>
      </w:pPr>
    </w:p>
    <w:p w14:paraId="2FA3B264" w14:textId="77777777" w:rsidR="00B26183" w:rsidRDefault="00B26183" w:rsidP="00B26183">
      <w:pPr>
        <w:jc w:val="center"/>
        <w:rPr>
          <w:bCs/>
          <w:szCs w:val="24"/>
          <w:lang w:eastAsia="en-GB"/>
        </w:rPr>
      </w:pPr>
      <w:r>
        <w:rPr>
          <w:bCs/>
          <w:szCs w:val="24"/>
          <w:lang w:eastAsia="en-GB"/>
        </w:rPr>
        <w:t>______________________________________________________</w:t>
      </w:r>
    </w:p>
    <w:p w14:paraId="35FF7C6C" w14:textId="77777777" w:rsidR="00B26183" w:rsidRDefault="00B26183" w:rsidP="00B26183">
      <w:pPr>
        <w:jc w:val="center"/>
        <w:rPr>
          <w:bCs/>
          <w:szCs w:val="24"/>
          <w:lang w:eastAsia="en-GB"/>
        </w:rPr>
      </w:pPr>
      <w:r>
        <w:rPr>
          <w:bCs/>
          <w:szCs w:val="24"/>
          <w:lang w:eastAsia="en-GB"/>
        </w:rPr>
        <w:t>(pareiškėjo pavadinimas)</w:t>
      </w:r>
    </w:p>
    <w:p w14:paraId="255509C3" w14:textId="77777777" w:rsidR="00B26183" w:rsidRDefault="00B26183" w:rsidP="00B26183">
      <w:pPr>
        <w:ind w:firstLine="1298"/>
        <w:jc w:val="center"/>
        <w:rPr>
          <w:bCs/>
          <w:szCs w:val="24"/>
          <w:lang w:eastAsia="en-GB"/>
        </w:rPr>
      </w:pPr>
      <w:r>
        <w:rPr>
          <w:bCs/>
          <w:szCs w:val="24"/>
          <w:lang w:eastAsia="en-GB"/>
        </w:rPr>
        <w:t>____________________________________________________________</w:t>
      </w:r>
    </w:p>
    <w:p w14:paraId="4A643F1A" w14:textId="77777777" w:rsidR="00B26183" w:rsidRDefault="00B26183" w:rsidP="00B26183">
      <w:pPr>
        <w:jc w:val="center"/>
        <w:rPr>
          <w:bCs/>
          <w:szCs w:val="24"/>
          <w:lang w:eastAsia="en-GB"/>
        </w:rPr>
      </w:pPr>
      <w:r>
        <w:rPr>
          <w:bCs/>
          <w:szCs w:val="24"/>
          <w:lang w:eastAsia="en-GB"/>
        </w:rPr>
        <w:t>(teisinė forma, telefono numeris, elektroninio pašto adresas)</w:t>
      </w:r>
    </w:p>
    <w:p w14:paraId="02D5AA4E" w14:textId="77777777" w:rsidR="00B26183" w:rsidRDefault="00B26183" w:rsidP="00B26183">
      <w:pPr>
        <w:rPr>
          <w:szCs w:val="24"/>
          <w:lang w:eastAsia="en-GB"/>
        </w:rPr>
      </w:pPr>
    </w:p>
    <w:p w14:paraId="59F32E5A" w14:textId="77777777" w:rsidR="00B26183" w:rsidRDefault="00B26183" w:rsidP="00B26183">
      <w:pPr>
        <w:jc w:val="center"/>
        <w:rPr>
          <w:b/>
          <w:bCs/>
        </w:rPr>
      </w:pPr>
    </w:p>
    <w:p w14:paraId="61461F7E" w14:textId="77777777" w:rsidR="00B26183" w:rsidRDefault="00B26183" w:rsidP="00B26183">
      <w:pPr>
        <w:jc w:val="center"/>
        <w:rPr>
          <w:b/>
          <w:bCs/>
        </w:rPr>
      </w:pPr>
      <w:r>
        <w:rPr>
          <w:b/>
          <w:bCs/>
          <w:color w:val="000000"/>
        </w:rPr>
        <w:t xml:space="preserve">SUBSIDIJŲ, KURIOMIS SIEKIAMA </w:t>
      </w:r>
      <w:r>
        <w:rPr>
          <w:b/>
          <w:bCs/>
          <w:color w:val="201F1E"/>
          <w:bdr w:val="none" w:sz="0" w:space="0" w:color="auto" w:frame="1"/>
          <w:lang w:eastAsia="lt-LT"/>
        </w:rPr>
        <w:t xml:space="preserve">SKATINTI ĮMONIŲ </w:t>
      </w:r>
      <w:r>
        <w:rPr>
          <w:b/>
          <w:bCs/>
        </w:rPr>
        <w:t>DALYVAVIMĄ BENDRIEMS EUROPOS INTERESAMS SVARBIUOSE PROJEKTUOSE (BEISP), SKYRIMO</w:t>
      </w:r>
      <w:r>
        <w:rPr>
          <w:b/>
          <w:bCs/>
          <w:color w:val="000000"/>
        </w:rPr>
        <w:t xml:space="preserve"> </w:t>
      </w:r>
      <w:r>
        <w:rPr>
          <w:b/>
          <w:bCs/>
        </w:rPr>
        <w:t>PARAIŠKA</w:t>
      </w:r>
    </w:p>
    <w:p w14:paraId="5A330BB9" w14:textId="77777777" w:rsidR="00B26183" w:rsidRDefault="00B26183" w:rsidP="00B26183">
      <w:pPr>
        <w:jc w:val="center"/>
        <w:rPr>
          <w:b/>
          <w:bCs/>
        </w:rPr>
      </w:pPr>
    </w:p>
    <w:p w14:paraId="7355A812" w14:textId="77777777" w:rsidR="00B26183" w:rsidRDefault="00B26183" w:rsidP="00B26183">
      <w:r>
        <w:t>Viešajai įstaigai Inovacijų agentūrai,</w:t>
      </w:r>
    </w:p>
    <w:p w14:paraId="381DC203" w14:textId="77777777" w:rsidR="00B26183" w:rsidRDefault="00B26183" w:rsidP="00B26183">
      <w:pPr>
        <w:rPr>
          <w:b/>
          <w:bCs/>
          <w:color w:val="000000"/>
          <w:szCs w:val="24"/>
          <w:shd w:val="clear" w:color="auto" w:fill="FFFFFF"/>
          <w:lang w:val="en-US"/>
        </w:rPr>
      </w:pPr>
      <w:r>
        <w:t>el. p. paraiskos</w:t>
      </w:r>
      <w:r>
        <w:rPr>
          <w:lang w:val="en-US"/>
        </w:rPr>
        <w:t>@inovacijuagentura.lt</w:t>
      </w:r>
    </w:p>
    <w:p w14:paraId="68A8B026" w14:textId="77777777" w:rsidR="00B26183" w:rsidRDefault="00B26183" w:rsidP="00B26183">
      <w:pPr>
        <w:jc w:val="center"/>
        <w:rPr>
          <w:b/>
          <w:bCs/>
          <w:lang w:val="en-US"/>
        </w:rPr>
      </w:pPr>
    </w:p>
    <w:p w14:paraId="2A7A9173" w14:textId="77777777" w:rsidR="00B26183" w:rsidRDefault="00B26183" w:rsidP="00B26183">
      <w:pPr>
        <w:jc w:val="center"/>
        <w:rPr>
          <w:color w:val="000000"/>
          <w:szCs w:val="24"/>
          <w:shd w:val="clear" w:color="auto" w:fill="FFFFFF"/>
          <w:lang w:eastAsia="lt-LT"/>
        </w:rPr>
      </w:pPr>
      <w:r>
        <w:rPr>
          <w:color w:val="000000"/>
          <w:szCs w:val="24"/>
          <w:shd w:val="clear" w:color="auto" w:fill="FFFFFF"/>
          <w:lang w:eastAsia="lt-LT"/>
        </w:rPr>
        <w:t>______________ Nr. ______</w:t>
      </w:r>
    </w:p>
    <w:p w14:paraId="3B2AB4FB" w14:textId="77777777" w:rsidR="00B26183" w:rsidRDefault="00B26183" w:rsidP="00B26183">
      <w:pPr>
        <w:ind w:left="2880" w:firstLine="720"/>
        <w:rPr>
          <w:lang w:eastAsia="lt-LT"/>
        </w:rPr>
      </w:pPr>
      <w:r>
        <w:rPr>
          <w:bCs/>
        </w:rPr>
        <w:t xml:space="preserve">(data)      </w:t>
      </w:r>
      <w:r>
        <w:rPr>
          <w:bCs/>
        </w:rPr>
        <w:tab/>
        <w:t xml:space="preserve">         </w:t>
      </w:r>
      <w:r>
        <w:tab/>
      </w:r>
    </w:p>
    <w:p w14:paraId="706DD09B" w14:textId="77777777" w:rsidR="00B26183" w:rsidRDefault="00B26183" w:rsidP="00B26183">
      <w:pPr>
        <w:rPr>
          <w:b/>
          <w:bCs/>
          <w:lang w:eastAsia="en-GB"/>
        </w:rPr>
      </w:pPr>
      <w:r>
        <w:rPr>
          <w:b/>
          <w:bCs/>
        </w:rPr>
        <w:t>1. Pareiškėjo duomenys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B26183" w14:paraId="65D50232"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3FE8B8D4" w14:textId="77777777" w:rsidR="00B26183" w:rsidRDefault="00B26183" w:rsidP="00001A7D">
            <w:pPr>
              <w:jc w:val="center"/>
              <w:rPr>
                <w:lang w:eastAsia="en-GB"/>
              </w:rPr>
            </w:pPr>
            <w:r>
              <w:t>1.1.</w:t>
            </w:r>
          </w:p>
        </w:tc>
        <w:tc>
          <w:tcPr>
            <w:tcW w:w="3260" w:type="dxa"/>
            <w:tcBorders>
              <w:top w:val="single" w:sz="4" w:space="0" w:color="auto"/>
              <w:left w:val="single" w:sz="4" w:space="0" w:color="auto"/>
              <w:bottom w:val="single" w:sz="4" w:space="0" w:color="auto"/>
              <w:right w:val="single" w:sz="4" w:space="0" w:color="auto"/>
            </w:tcBorders>
            <w:vAlign w:val="center"/>
          </w:tcPr>
          <w:p w14:paraId="5E0773DB" w14:textId="77777777" w:rsidR="00B26183" w:rsidRDefault="00B26183" w:rsidP="00001A7D">
            <w:pPr>
              <w:rPr>
                <w:lang w:eastAsia="en-GB"/>
              </w:rPr>
            </w:pPr>
            <w: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5EF48667" w14:textId="77777777" w:rsidR="00B26183" w:rsidRDefault="00B26183" w:rsidP="00001A7D">
            <w:pPr>
              <w:rPr>
                <w:lang w:eastAsia="en-GB"/>
              </w:rPr>
            </w:pPr>
          </w:p>
        </w:tc>
      </w:tr>
      <w:tr w:rsidR="00B26183" w14:paraId="73A88D74"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37C21DC5" w14:textId="77777777" w:rsidR="00B26183" w:rsidRDefault="00B26183" w:rsidP="00001A7D">
            <w:pPr>
              <w:jc w:val="center"/>
              <w:rPr>
                <w:lang w:eastAsia="en-GB"/>
              </w:rPr>
            </w:pPr>
            <w:r>
              <w:t>1.2.</w:t>
            </w:r>
          </w:p>
        </w:tc>
        <w:tc>
          <w:tcPr>
            <w:tcW w:w="3260" w:type="dxa"/>
            <w:tcBorders>
              <w:top w:val="single" w:sz="4" w:space="0" w:color="auto"/>
              <w:left w:val="single" w:sz="4" w:space="0" w:color="auto"/>
              <w:bottom w:val="single" w:sz="4" w:space="0" w:color="auto"/>
              <w:right w:val="single" w:sz="4" w:space="0" w:color="auto"/>
            </w:tcBorders>
            <w:vAlign w:val="center"/>
          </w:tcPr>
          <w:p w14:paraId="2CFCCDBC" w14:textId="77777777" w:rsidR="00B26183" w:rsidRDefault="00B26183" w:rsidP="00001A7D">
            <w:pPr>
              <w:rPr>
                <w:lang w:eastAsia="en-GB"/>
              </w:rPr>
            </w:pPr>
            <w: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796D5D7D" w14:textId="77777777" w:rsidR="00B26183" w:rsidRDefault="00B26183" w:rsidP="00001A7D">
            <w:pPr>
              <w:rPr>
                <w:lang w:eastAsia="en-GB"/>
              </w:rPr>
            </w:pPr>
          </w:p>
        </w:tc>
      </w:tr>
      <w:tr w:rsidR="00B26183" w14:paraId="7419BD81"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24477D86" w14:textId="77777777" w:rsidR="00B26183" w:rsidRDefault="00B26183" w:rsidP="00001A7D">
            <w:pPr>
              <w:jc w:val="center"/>
              <w:rPr>
                <w:lang w:eastAsia="en-GB"/>
              </w:rPr>
            </w:pPr>
            <w:r>
              <w:t>1.3.</w:t>
            </w:r>
          </w:p>
        </w:tc>
        <w:tc>
          <w:tcPr>
            <w:tcW w:w="3260" w:type="dxa"/>
            <w:tcBorders>
              <w:top w:val="single" w:sz="4" w:space="0" w:color="auto"/>
              <w:left w:val="single" w:sz="4" w:space="0" w:color="auto"/>
              <w:bottom w:val="single" w:sz="4" w:space="0" w:color="auto"/>
              <w:right w:val="single" w:sz="4" w:space="0" w:color="auto"/>
            </w:tcBorders>
            <w:vAlign w:val="center"/>
          </w:tcPr>
          <w:p w14:paraId="65A7442F" w14:textId="77777777" w:rsidR="00B26183" w:rsidRDefault="00B26183" w:rsidP="00001A7D">
            <w:pPr>
              <w:rPr>
                <w:lang w:eastAsia="en-GB"/>
              </w:rPr>
            </w:pPr>
            <w:r>
              <w:t>Pridėtinės vertės mokesčio (toliau – PVM) mokėtojo kodas</w:t>
            </w:r>
          </w:p>
        </w:tc>
        <w:tc>
          <w:tcPr>
            <w:tcW w:w="5724" w:type="dxa"/>
            <w:tcBorders>
              <w:top w:val="single" w:sz="4" w:space="0" w:color="auto"/>
              <w:left w:val="single" w:sz="4" w:space="0" w:color="auto"/>
              <w:bottom w:val="single" w:sz="4" w:space="0" w:color="auto"/>
              <w:right w:val="single" w:sz="4" w:space="0" w:color="auto"/>
            </w:tcBorders>
            <w:vAlign w:val="center"/>
          </w:tcPr>
          <w:p w14:paraId="5CEFBC5A" w14:textId="77777777" w:rsidR="00B26183" w:rsidRDefault="00B26183" w:rsidP="00001A7D">
            <w:pPr>
              <w:rPr>
                <w:lang w:eastAsia="en-GB"/>
              </w:rPr>
            </w:pPr>
          </w:p>
        </w:tc>
      </w:tr>
      <w:tr w:rsidR="00B26183" w14:paraId="5602D050"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1A8804E3" w14:textId="77777777" w:rsidR="00B26183" w:rsidRDefault="00B26183" w:rsidP="00001A7D">
            <w:pPr>
              <w:jc w:val="center"/>
              <w:rPr>
                <w:lang w:eastAsia="en-GB"/>
              </w:rPr>
            </w:pPr>
            <w:r>
              <w:t>1.4.</w:t>
            </w:r>
          </w:p>
        </w:tc>
        <w:tc>
          <w:tcPr>
            <w:tcW w:w="3260" w:type="dxa"/>
            <w:tcBorders>
              <w:top w:val="single" w:sz="4" w:space="0" w:color="auto"/>
              <w:left w:val="single" w:sz="4" w:space="0" w:color="auto"/>
              <w:bottom w:val="single" w:sz="4" w:space="0" w:color="auto"/>
              <w:right w:val="single" w:sz="4" w:space="0" w:color="auto"/>
            </w:tcBorders>
            <w:vAlign w:val="center"/>
          </w:tcPr>
          <w:p w14:paraId="6F30383A" w14:textId="77777777" w:rsidR="00B26183" w:rsidRDefault="00B26183" w:rsidP="00001A7D">
            <w:pPr>
              <w:rPr>
                <w:lang w:eastAsia="en-GB"/>
              </w:rPr>
            </w:pPr>
            <w: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27E9F904" w14:textId="77777777" w:rsidR="00B26183" w:rsidRDefault="00B26183" w:rsidP="00001A7D">
            <w:pPr>
              <w:rPr>
                <w:lang w:eastAsia="en-GB"/>
              </w:rPr>
            </w:pPr>
          </w:p>
        </w:tc>
      </w:tr>
      <w:tr w:rsidR="00B26183" w14:paraId="71FCEAD9"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44FE804D" w14:textId="77777777" w:rsidR="00B26183" w:rsidRDefault="00B26183" w:rsidP="00001A7D">
            <w:pPr>
              <w:jc w:val="center"/>
              <w:rPr>
                <w:lang w:eastAsia="en-GB"/>
              </w:rPr>
            </w:pPr>
            <w:r>
              <w:t>1.5.</w:t>
            </w:r>
          </w:p>
        </w:tc>
        <w:tc>
          <w:tcPr>
            <w:tcW w:w="3260" w:type="dxa"/>
            <w:tcBorders>
              <w:top w:val="single" w:sz="4" w:space="0" w:color="auto"/>
              <w:left w:val="single" w:sz="4" w:space="0" w:color="auto"/>
              <w:bottom w:val="single" w:sz="4" w:space="0" w:color="auto"/>
              <w:right w:val="single" w:sz="4" w:space="0" w:color="auto"/>
            </w:tcBorders>
            <w:vAlign w:val="center"/>
          </w:tcPr>
          <w:p w14:paraId="728CF1BF" w14:textId="77777777" w:rsidR="00B26183" w:rsidRDefault="00B26183" w:rsidP="00001A7D">
            <w:pPr>
              <w:rPr>
                <w:lang w:eastAsia="en-GB"/>
              </w:rPr>
            </w:pPr>
            <w:r>
              <w:t>Kontaktinis tel. numeris</w:t>
            </w:r>
          </w:p>
        </w:tc>
        <w:tc>
          <w:tcPr>
            <w:tcW w:w="5724" w:type="dxa"/>
            <w:tcBorders>
              <w:top w:val="single" w:sz="4" w:space="0" w:color="auto"/>
              <w:left w:val="single" w:sz="4" w:space="0" w:color="auto"/>
              <w:bottom w:val="single" w:sz="4" w:space="0" w:color="auto"/>
              <w:right w:val="single" w:sz="4" w:space="0" w:color="auto"/>
            </w:tcBorders>
            <w:vAlign w:val="center"/>
          </w:tcPr>
          <w:p w14:paraId="24231C2F" w14:textId="77777777" w:rsidR="00B26183" w:rsidRDefault="00B26183" w:rsidP="00001A7D">
            <w:pPr>
              <w:rPr>
                <w:lang w:eastAsia="en-GB"/>
              </w:rPr>
            </w:pPr>
          </w:p>
        </w:tc>
      </w:tr>
      <w:tr w:rsidR="00B26183" w14:paraId="395EB812"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0ECA7461" w14:textId="77777777" w:rsidR="00B26183" w:rsidRDefault="00B26183" w:rsidP="00001A7D">
            <w:pPr>
              <w:jc w:val="center"/>
              <w:rPr>
                <w:lang w:eastAsia="en-GB"/>
              </w:rPr>
            </w:pPr>
            <w:r>
              <w:t>1.6.</w:t>
            </w:r>
          </w:p>
        </w:tc>
        <w:tc>
          <w:tcPr>
            <w:tcW w:w="3260" w:type="dxa"/>
            <w:tcBorders>
              <w:top w:val="single" w:sz="4" w:space="0" w:color="auto"/>
              <w:left w:val="single" w:sz="4" w:space="0" w:color="auto"/>
              <w:bottom w:val="single" w:sz="4" w:space="0" w:color="auto"/>
              <w:right w:val="single" w:sz="4" w:space="0" w:color="auto"/>
            </w:tcBorders>
            <w:vAlign w:val="center"/>
          </w:tcPr>
          <w:p w14:paraId="07DF764C" w14:textId="77777777" w:rsidR="00B26183" w:rsidRDefault="00B26183" w:rsidP="00001A7D">
            <w:pPr>
              <w:rPr>
                <w:lang w:eastAsia="en-GB"/>
              </w:rPr>
            </w:pPr>
            <w:r>
              <w:t>El.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22C9F8E9" w14:textId="77777777" w:rsidR="00B26183" w:rsidRDefault="00B26183" w:rsidP="00001A7D">
            <w:pPr>
              <w:rPr>
                <w:lang w:eastAsia="en-GB"/>
              </w:rPr>
            </w:pPr>
          </w:p>
        </w:tc>
      </w:tr>
      <w:tr w:rsidR="00B26183" w14:paraId="79A36DAD"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01C85193" w14:textId="77777777" w:rsidR="00B26183" w:rsidRDefault="00B26183" w:rsidP="00001A7D">
            <w:pPr>
              <w:jc w:val="center"/>
              <w:rPr>
                <w:lang w:eastAsia="en-GB"/>
              </w:rPr>
            </w:pPr>
            <w:r>
              <w:t>1.7.</w:t>
            </w:r>
          </w:p>
        </w:tc>
        <w:tc>
          <w:tcPr>
            <w:tcW w:w="3260" w:type="dxa"/>
            <w:tcBorders>
              <w:top w:val="single" w:sz="4" w:space="0" w:color="auto"/>
              <w:left w:val="single" w:sz="4" w:space="0" w:color="auto"/>
              <w:bottom w:val="single" w:sz="4" w:space="0" w:color="auto"/>
              <w:right w:val="single" w:sz="4" w:space="0" w:color="auto"/>
            </w:tcBorders>
            <w:vAlign w:val="center"/>
          </w:tcPr>
          <w:p w14:paraId="7CEE2F5E" w14:textId="77777777" w:rsidR="00B26183" w:rsidRDefault="00B26183" w:rsidP="00001A7D">
            <w:pPr>
              <w:rPr>
                <w:lang w:eastAsia="en-GB"/>
              </w:rPr>
            </w:pPr>
            <w: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589C277B" w14:textId="77777777" w:rsidR="00B26183" w:rsidRDefault="00B26183" w:rsidP="00001A7D">
            <w:pPr>
              <w:rPr>
                <w:lang w:eastAsia="en-GB"/>
              </w:rPr>
            </w:pPr>
          </w:p>
        </w:tc>
      </w:tr>
      <w:tr w:rsidR="00B26183" w14:paraId="70FEEA50"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0DB37771" w14:textId="77777777" w:rsidR="00B26183" w:rsidRDefault="00B26183" w:rsidP="00001A7D">
            <w:pPr>
              <w:jc w:val="center"/>
              <w:rPr>
                <w:lang w:eastAsia="en-GB"/>
              </w:rPr>
            </w:pPr>
            <w:r>
              <w:t>1.8.</w:t>
            </w:r>
          </w:p>
        </w:tc>
        <w:tc>
          <w:tcPr>
            <w:tcW w:w="3260" w:type="dxa"/>
            <w:tcBorders>
              <w:top w:val="single" w:sz="4" w:space="0" w:color="auto"/>
              <w:left w:val="single" w:sz="4" w:space="0" w:color="auto"/>
              <w:bottom w:val="single" w:sz="4" w:space="0" w:color="auto"/>
              <w:right w:val="single" w:sz="4" w:space="0" w:color="auto"/>
            </w:tcBorders>
            <w:vAlign w:val="center"/>
          </w:tcPr>
          <w:p w14:paraId="38F9EB9D" w14:textId="77777777" w:rsidR="00B26183" w:rsidRDefault="00B26183" w:rsidP="00001A7D">
            <w:pPr>
              <w:rPr>
                <w:lang w:eastAsia="en-GB"/>
              </w:rPr>
            </w:pPr>
            <w: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66D0BD66" w14:textId="77777777" w:rsidR="00B26183" w:rsidRDefault="00B26183" w:rsidP="00001A7D">
            <w:pPr>
              <w:rPr>
                <w:lang w:eastAsia="en-GB"/>
              </w:rPr>
            </w:pPr>
          </w:p>
        </w:tc>
      </w:tr>
      <w:tr w:rsidR="00B26183" w14:paraId="4E9A5756" w14:textId="77777777" w:rsidTr="00001A7D">
        <w:tc>
          <w:tcPr>
            <w:tcW w:w="709" w:type="dxa"/>
            <w:tcBorders>
              <w:top w:val="single" w:sz="4" w:space="0" w:color="auto"/>
              <w:left w:val="single" w:sz="4" w:space="0" w:color="auto"/>
              <w:bottom w:val="single" w:sz="4" w:space="0" w:color="auto"/>
              <w:right w:val="single" w:sz="4" w:space="0" w:color="auto"/>
            </w:tcBorders>
            <w:vAlign w:val="center"/>
          </w:tcPr>
          <w:p w14:paraId="7E6FED5A" w14:textId="77777777" w:rsidR="00B26183" w:rsidRDefault="00B26183" w:rsidP="00001A7D">
            <w:pPr>
              <w:jc w:val="center"/>
              <w:rPr>
                <w:lang w:eastAsia="en-GB"/>
              </w:rPr>
            </w:pPr>
            <w:r>
              <w:t>1.9.</w:t>
            </w:r>
          </w:p>
        </w:tc>
        <w:tc>
          <w:tcPr>
            <w:tcW w:w="3260" w:type="dxa"/>
            <w:tcBorders>
              <w:top w:val="single" w:sz="4" w:space="0" w:color="auto"/>
              <w:left w:val="single" w:sz="4" w:space="0" w:color="auto"/>
              <w:bottom w:val="single" w:sz="4" w:space="0" w:color="auto"/>
              <w:right w:val="single" w:sz="4" w:space="0" w:color="auto"/>
            </w:tcBorders>
            <w:vAlign w:val="center"/>
          </w:tcPr>
          <w:p w14:paraId="26F1A449" w14:textId="77777777" w:rsidR="00B26183" w:rsidRDefault="00B26183" w:rsidP="00001A7D">
            <w:pPr>
              <w:rPr>
                <w:lang w:eastAsia="en-GB"/>
              </w:rPr>
            </w:pPr>
            <w:r>
              <w:t xml:space="preserve">Asociacijos narių, </w:t>
            </w:r>
            <w:r>
              <w:rPr>
                <w:lang w:eastAsia="en-GB"/>
              </w:rPr>
              <w:t>veikiančių pagal Mokslinių tyrimų ir eksperimentinės plėtros ir inovacijų (sumaniosios specializacijos) prioritetus,</w:t>
            </w:r>
            <w:r>
              <w:t xml:space="preserve"> skaičius</w:t>
            </w:r>
          </w:p>
        </w:tc>
        <w:tc>
          <w:tcPr>
            <w:tcW w:w="5724" w:type="dxa"/>
            <w:tcBorders>
              <w:top w:val="single" w:sz="4" w:space="0" w:color="auto"/>
              <w:left w:val="single" w:sz="4" w:space="0" w:color="auto"/>
              <w:bottom w:val="single" w:sz="4" w:space="0" w:color="auto"/>
              <w:right w:val="single" w:sz="4" w:space="0" w:color="auto"/>
            </w:tcBorders>
            <w:vAlign w:val="center"/>
          </w:tcPr>
          <w:p w14:paraId="1F385179" w14:textId="77777777" w:rsidR="00B26183" w:rsidRDefault="00B26183" w:rsidP="00001A7D">
            <w:pPr>
              <w:rPr>
                <w:lang w:eastAsia="en-GB"/>
              </w:rPr>
            </w:pPr>
          </w:p>
        </w:tc>
      </w:tr>
    </w:tbl>
    <w:p w14:paraId="121569EB" w14:textId="77777777" w:rsidR="00B26183" w:rsidRDefault="00B26183" w:rsidP="00B26183">
      <w:pPr>
        <w:rPr>
          <w:lang w:eastAsia="en-GB"/>
        </w:rPr>
      </w:pPr>
    </w:p>
    <w:p w14:paraId="5A8D1085" w14:textId="77777777" w:rsidR="00B26183" w:rsidRDefault="00B26183" w:rsidP="00B26183">
      <w:pPr>
        <w:rPr>
          <w:b/>
          <w:bCs/>
          <w:lang w:val="de-DE" w:eastAsia="en-GB"/>
        </w:rPr>
      </w:pPr>
      <w:r>
        <w:rPr>
          <w:b/>
          <w:bCs/>
        </w:rPr>
        <w:t>2. Projekto aprašymas</w:t>
      </w:r>
    </w:p>
    <w:p w14:paraId="70BFA856" w14:textId="77777777" w:rsidR="00B26183" w:rsidRDefault="00B26183" w:rsidP="00B26183">
      <w:pPr>
        <w:rPr>
          <w:lang w:val="de-DE" w:eastAsia="lt-LT"/>
        </w:rPr>
      </w:pPr>
      <w:r>
        <w:rPr>
          <w:b/>
          <w:bCs/>
        </w:rPr>
        <w:t>2.1.</w:t>
      </w:r>
      <w:r>
        <w:t xml:space="preserve"> </w:t>
      </w:r>
      <w:r>
        <w:rPr>
          <w:b/>
          <w:bCs/>
        </w:rPr>
        <w:t>Projekto poreikis</w:t>
      </w:r>
    </w:p>
    <w:p w14:paraId="03A9EC46" w14:textId="77777777" w:rsidR="00B26183" w:rsidRDefault="00B26183" w:rsidP="00B26183">
      <w:pPr>
        <w:jc w:val="both"/>
        <w:rPr>
          <w:sz w:val="20"/>
          <w:lang w:val="de-DE" w:eastAsia="en-GB"/>
        </w:rPr>
      </w:pPr>
      <w:r>
        <w:rPr>
          <w:sz w:val="20"/>
        </w:rPr>
        <w:t>(</w:t>
      </w:r>
      <w:r>
        <w:rPr>
          <w:i/>
          <w:iCs/>
          <w:sz w:val="20"/>
        </w:rPr>
        <w:t>trumpai aprašyti projekto poreikį ir tikslą – iki 3000 spaudos ženklų</w:t>
      </w: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6183" w14:paraId="4A2BDFEC" w14:textId="77777777" w:rsidTr="00001A7D">
        <w:tc>
          <w:tcPr>
            <w:tcW w:w="9747" w:type="dxa"/>
            <w:tcBorders>
              <w:top w:val="single" w:sz="4" w:space="0" w:color="auto"/>
              <w:left w:val="single" w:sz="4" w:space="0" w:color="auto"/>
              <w:bottom w:val="single" w:sz="4" w:space="0" w:color="auto"/>
              <w:right w:val="single" w:sz="4" w:space="0" w:color="auto"/>
            </w:tcBorders>
          </w:tcPr>
          <w:p w14:paraId="28D9E4D1" w14:textId="77777777" w:rsidR="00B26183" w:rsidRDefault="00B26183" w:rsidP="00001A7D">
            <w:pPr>
              <w:rPr>
                <w:lang w:val="de-DE" w:eastAsia="en-GB"/>
              </w:rPr>
            </w:pPr>
          </w:p>
        </w:tc>
      </w:tr>
    </w:tbl>
    <w:p w14:paraId="103A2AD7" w14:textId="77777777" w:rsidR="00B26183" w:rsidRDefault="00B26183" w:rsidP="00B26183">
      <w:pPr>
        <w:rPr>
          <w:b/>
          <w:bCs/>
          <w:lang w:val="de-DE" w:eastAsia="en-GB"/>
        </w:rPr>
      </w:pPr>
    </w:p>
    <w:p w14:paraId="228A463C" w14:textId="77777777" w:rsidR="00B26183" w:rsidRDefault="00B26183" w:rsidP="00B26183">
      <w:pPr>
        <w:rPr>
          <w:b/>
          <w:bCs/>
          <w:lang w:eastAsia="en-GB"/>
        </w:rPr>
      </w:pPr>
      <w:r>
        <w:rPr>
          <w:b/>
          <w:bCs/>
        </w:rPr>
        <w:t>2.2. Projekto veiklos aprašymas</w:t>
      </w:r>
    </w:p>
    <w:p w14:paraId="2DB53441" w14:textId="77777777" w:rsidR="00B26183" w:rsidRDefault="00B26183" w:rsidP="00B26183">
      <w:pPr>
        <w:rPr>
          <w:i/>
          <w:iCs/>
          <w:sz w:val="20"/>
          <w:lang w:eastAsia="en-GB"/>
        </w:rPr>
      </w:pPr>
      <w:r>
        <w:rPr>
          <w:sz w:val="20"/>
        </w:rPr>
        <w:lastRenderedPageBreak/>
        <w:t>(</w:t>
      </w:r>
      <w:r>
        <w:rPr>
          <w:i/>
          <w:iCs/>
          <w:sz w:val="20"/>
        </w:rPr>
        <w:t>aprašyti planuojamo siekti rezultato-ataskaitos turinį, trumpai pagrįsti jo dalių reikalingumą – iki 5000 spaudos ženklų)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6183" w14:paraId="415E9A38" w14:textId="77777777" w:rsidTr="00001A7D">
        <w:tc>
          <w:tcPr>
            <w:tcW w:w="9747" w:type="dxa"/>
            <w:tcBorders>
              <w:top w:val="single" w:sz="4" w:space="0" w:color="auto"/>
              <w:left w:val="single" w:sz="4" w:space="0" w:color="auto"/>
              <w:bottom w:val="single" w:sz="4" w:space="0" w:color="auto"/>
              <w:right w:val="single" w:sz="4" w:space="0" w:color="auto"/>
            </w:tcBorders>
          </w:tcPr>
          <w:p w14:paraId="1BA26DE5" w14:textId="77777777" w:rsidR="00B26183" w:rsidRDefault="00B26183" w:rsidP="00001A7D">
            <w:pPr>
              <w:rPr>
                <w:lang w:val="de-DE" w:eastAsia="en-GB"/>
              </w:rPr>
            </w:pPr>
          </w:p>
        </w:tc>
      </w:tr>
    </w:tbl>
    <w:p w14:paraId="654F40BD" w14:textId="77777777" w:rsidR="00B26183" w:rsidRDefault="00B26183" w:rsidP="00B26183">
      <w:pPr>
        <w:rPr>
          <w:b/>
          <w:bCs/>
          <w:lang w:eastAsia="en-GB"/>
        </w:rPr>
      </w:pPr>
    </w:p>
    <w:p w14:paraId="2C73902B" w14:textId="77777777" w:rsidR="00B26183" w:rsidRDefault="00B26183" w:rsidP="00B26183">
      <w:pPr>
        <w:rPr>
          <w:b/>
          <w:bCs/>
          <w:lang w:eastAsia="en-GB"/>
        </w:rPr>
      </w:pPr>
      <w:r>
        <w:rPr>
          <w:b/>
          <w:bCs/>
        </w:rPr>
        <w:t>2.3. Rezultatas ir jo tęstinumas</w:t>
      </w:r>
    </w:p>
    <w:p w14:paraId="686E7E9C" w14:textId="77777777" w:rsidR="00B26183" w:rsidRDefault="00B26183" w:rsidP="00B26183">
      <w:pPr>
        <w:rPr>
          <w:i/>
          <w:iCs/>
          <w:sz w:val="20"/>
        </w:rPr>
      </w:pPr>
      <w:r>
        <w:rPr>
          <w:i/>
          <w:iCs/>
          <w:sz w:val="20"/>
        </w:rPr>
        <w:t>(trumpai aprašyti kaip bus rezultatas panaudojamas pasibaigus projektui ir kaip prisidės prie įmonių skatinimo dalyvauti Bendrose Europos interesams svarbiuose projektuose (BEISP) – iki 3000 spaudos ženklų)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6183" w14:paraId="70977A9D" w14:textId="77777777" w:rsidTr="00001A7D">
        <w:tc>
          <w:tcPr>
            <w:tcW w:w="9747" w:type="dxa"/>
            <w:tcBorders>
              <w:top w:val="single" w:sz="4" w:space="0" w:color="auto"/>
              <w:left w:val="single" w:sz="4" w:space="0" w:color="auto"/>
              <w:bottom w:val="single" w:sz="4" w:space="0" w:color="auto"/>
              <w:right w:val="single" w:sz="4" w:space="0" w:color="auto"/>
            </w:tcBorders>
          </w:tcPr>
          <w:p w14:paraId="71FC2154" w14:textId="77777777" w:rsidR="00B26183" w:rsidRDefault="00B26183" w:rsidP="00001A7D">
            <w:pPr>
              <w:rPr>
                <w:lang w:eastAsia="en-GB"/>
              </w:rPr>
            </w:pPr>
          </w:p>
        </w:tc>
      </w:tr>
    </w:tbl>
    <w:p w14:paraId="7E47D6D6" w14:textId="77777777" w:rsidR="00B26183" w:rsidRDefault="00B26183" w:rsidP="00B26183">
      <w:pPr>
        <w:rPr>
          <w:b/>
          <w:bCs/>
          <w:lang w:eastAsia="en-GB"/>
        </w:rPr>
      </w:pPr>
    </w:p>
    <w:p w14:paraId="2509CF0C" w14:textId="77777777" w:rsidR="00B26183" w:rsidRDefault="00B26183" w:rsidP="00B26183">
      <w:pPr>
        <w:rPr>
          <w:b/>
          <w:bCs/>
        </w:rPr>
      </w:pPr>
      <w:r>
        <w:rPr>
          <w:b/>
          <w:bCs/>
        </w:rPr>
        <w:t>3. Projekto įgyvendinamumas</w:t>
      </w:r>
    </w:p>
    <w:p w14:paraId="0458CA37" w14:textId="77777777" w:rsidR="00B26183" w:rsidRDefault="00B26183" w:rsidP="00B26183">
      <w:pPr>
        <w:rPr>
          <w:b/>
          <w:bCs/>
        </w:rPr>
      </w:pPr>
      <w:r>
        <w:rPr>
          <w:b/>
          <w:bCs/>
        </w:rPr>
        <w:t xml:space="preserve">3.1. Projekto darbų aprašymas </w:t>
      </w:r>
    </w:p>
    <w:p w14:paraId="5D526510" w14:textId="77777777" w:rsidR="00B26183" w:rsidRDefault="00B26183" w:rsidP="00B26183">
      <w:pPr>
        <w:rPr>
          <w:sz w:val="20"/>
        </w:rPr>
      </w:pPr>
      <w:r>
        <w:rPr>
          <w:i/>
          <w:iCs/>
          <w:sz w:val="20"/>
        </w:rPr>
        <w:t>Aprašyti numatomą darbų seką,</w:t>
      </w: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923"/>
        <w:gridCol w:w="5483"/>
      </w:tblGrid>
      <w:tr w:rsidR="00B26183" w14:paraId="26E437EF" w14:textId="77777777" w:rsidTr="00001A7D">
        <w:tc>
          <w:tcPr>
            <w:tcW w:w="1242" w:type="dxa"/>
            <w:tcBorders>
              <w:top w:val="single" w:sz="4" w:space="0" w:color="auto"/>
              <w:left w:val="single" w:sz="4" w:space="0" w:color="auto"/>
              <w:bottom w:val="single" w:sz="4" w:space="0" w:color="auto"/>
              <w:right w:val="single" w:sz="4" w:space="0" w:color="auto"/>
            </w:tcBorders>
            <w:hideMark/>
          </w:tcPr>
          <w:p w14:paraId="3CFC02C9" w14:textId="77777777" w:rsidR="00B26183" w:rsidRDefault="00B26183" w:rsidP="00001A7D">
            <w:pPr>
              <w:rPr>
                <w:lang w:val="en-US"/>
              </w:rPr>
            </w:pPr>
            <w:r>
              <w:t>Eilės Nr.</w:t>
            </w:r>
          </w:p>
        </w:tc>
        <w:tc>
          <w:tcPr>
            <w:tcW w:w="2977" w:type="dxa"/>
            <w:tcBorders>
              <w:top w:val="single" w:sz="4" w:space="0" w:color="auto"/>
              <w:left w:val="single" w:sz="4" w:space="0" w:color="auto"/>
              <w:bottom w:val="single" w:sz="4" w:space="0" w:color="auto"/>
              <w:right w:val="single" w:sz="4" w:space="0" w:color="auto"/>
            </w:tcBorders>
            <w:hideMark/>
          </w:tcPr>
          <w:p w14:paraId="2B03A90B" w14:textId="77777777" w:rsidR="00B26183" w:rsidRDefault="00B26183" w:rsidP="00001A7D">
            <w:pPr>
              <w:rPr>
                <w:lang w:val="en-US"/>
              </w:rPr>
            </w:pPr>
            <w:r>
              <w:t>Darbo pavadinimas</w:t>
            </w:r>
          </w:p>
        </w:tc>
        <w:tc>
          <w:tcPr>
            <w:tcW w:w="5635" w:type="dxa"/>
            <w:tcBorders>
              <w:top w:val="single" w:sz="4" w:space="0" w:color="auto"/>
              <w:left w:val="single" w:sz="4" w:space="0" w:color="auto"/>
              <w:bottom w:val="single" w:sz="4" w:space="0" w:color="auto"/>
              <w:right w:val="single" w:sz="4" w:space="0" w:color="auto"/>
            </w:tcBorders>
            <w:hideMark/>
          </w:tcPr>
          <w:p w14:paraId="4678E489" w14:textId="77777777" w:rsidR="00B26183" w:rsidRDefault="00B26183" w:rsidP="00001A7D">
            <w:pPr>
              <w:rPr>
                <w:lang w:val="en-US"/>
              </w:rPr>
            </w:pPr>
            <w:r>
              <w:t>Aprašymas</w:t>
            </w:r>
          </w:p>
        </w:tc>
      </w:tr>
      <w:tr w:rsidR="00B26183" w14:paraId="212FEB80" w14:textId="77777777" w:rsidTr="00001A7D">
        <w:tc>
          <w:tcPr>
            <w:tcW w:w="1242" w:type="dxa"/>
            <w:tcBorders>
              <w:top w:val="single" w:sz="4" w:space="0" w:color="auto"/>
              <w:left w:val="single" w:sz="4" w:space="0" w:color="auto"/>
              <w:bottom w:val="single" w:sz="4" w:space="0" w:color="auto"/>
              <w:right w:val="single" w:sz="4" w:space="0" w:color="auto"/>
            </w:tcBorders>
          </w:tcPr>
          <w:p w14:paraId="1C428F56" w14:textId="77777777" w:rsidR="00B26183" w:rsidRDefault="00B26183" w:rsidP="00001A7D">
            <w:pPr>
              <w:rPr>
                <w:b/>
                <w:bCs/>
                <w:lang w:val="en-US"/>
              </w:rPr>
            </w:pPr>
          </w:p>
        </w:tc>
        <w:tc>
          <w:tcPr>
            <w:tcW w:w="2977" w:type="dxa"/>
            <w:tcBorders>
              <w:top w:val="single" w:sz="4" w:space="0" w:color="auto"/>
              <w:left w:val="single" w:sz="4" w:space="0" w:color="auto"/>
              <w:bottom w:val="single" w:sz="4" w:space="0" w:color="auto"/>
              <w:right w:val="single" w:sz="4" w:space="0" w:color="auto"/>
            </w:tcBorders>
          </w:tcPr>
          <w:p w14:paraId="4081A2F8" w14:textId="77777777" w:rsidR="00B26183" w:rsidRDefault="00B26183" w:rsidP="00001A7D">
            <w:pPr>
              <w:rPr>
                <w:b/>
                <w:bCs/>
                <w:lang w:val="en-US"/>
              </w:rPr>
            </w:pPr>
          </w:p>
        </w:tc>
        <w:tc>
          <w:tcPr>
            <w:tcW w:w="5635" w:type="dxa"/>
            <w:tcBorders>
              <w:top w:val="single" w:sz="4" w:space="0" w:color="auto"/>
              <w:left w:val="single" w:sz="4" w:space="0" w:color="auto"/>
              <w:bottom w:val="single" w:sz="4" w:space="0" w:color="auto"/>
              <w:right w:val="single" w:sz="4" w:space="0" w:color="auto"/>
            </w:tcBorders>
          </w:tcPr>
          <w:p w14:paraId="4855DDEF" w14:textId="77777777" w:rsidR="00B26183" w:rsidRDefault="00B26183" w:rsidP="00001A7D">
            <w:pPr>
              <w:rPr>
                <w:b/>
                <w:bCs/>
                <w:lang w:val="en-US"/>
              </w:rPr>
            </w:pPr>
          </w:p>
        </w:tc>
      </w:tr>
    </w:tbl>
    <w:p w14:paraId="466A4087" w14:textId="77777777" w:rsidR="00B26183" w:rsidRDefault="00B26183" w:rsidP="00B26183">
      <w:pPr>
        <w:rPr>
          <w:b/>
          <w:bCs/>
          <w:lang w:eastAsia="en-GB"/>
        </w:rPr>
      </w:pPr>
    </w:p>
    <w:p w14:paraId="753A4944" w14:textId="77777777" w:rsidR="00B26183" w:rsidRDefault="00B26183" w:rsidP="00B26183">
      <w:pPr>
        <w:rPr>
          <w:b/>
          <w:bCs/>
          <w:lang w:val="en-US"/>
        </w:rPr>
      </w:pPr>
      <w:r>
        <w:rPr>
          <w:b/>
          <w:bCs/>
        </w:rPr>
        <w:t xml:space="preserve">3.2. Projekto darbų kalendorinis planas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4952"/>
        <w:gridCol w:w="1701"/>
        <w:gridCol w:w="1984"/>
      </w:tblGrid>
      <w:tr w:rsidR="00B26183" w14:paraId="7BB60FAC" w14:textId="77777777" w:rsidTr="00001A7D">
        <w:tc>
          <w:tcPr>
            <w:tcW w:w="1031" w:type="dxa"/>
            <w:tcBorders>
              <w:top w:val="single" w:sz="4" w:space="0" w:color="auto"/>
              <w:left w:val="single" w:sz="4" w:space="0" w:color="auto"/>
              <w:bottom w:val="single" w:sz="4" w:space="0" w:color="auto"/>
              <w:right w:val="single" w:sz="4" w:space="0" w:color="auto"/>
            </w:tcBorders>
            <w:hideMark/>
          </w:tcPr>
          <w:p w14:paraId="5819A7D1" w14:textId="77777777" w:rsidR="00B26183" w:rsidRDefault="00B26183" w:rsidP="00001A7D">
            <w:pPr>
              <w:rPr>
                <w:lang w:val="en-US"/>
              </w:rPr>
            </w:pPr>
            <w:r>
              <w:t>Eil. Nr.</w:t>
            </w:r>
          </w:p>
        </w:tc>
        <w:tc>
          <w:tcPr>
            <w:tcW w:w="4952" w:type="dxa"/>
            <w:tcBorders>
              <w:top w:val="single" w:sz="4" w:space="0" w:color="auto"/>
              <w:left w:val="single" w:sz="4" w:space="0" w:color="auto"/>
              <w:bottom w:val="single" w:sz="4" w:space="0" w:color="auto"/>
              <w:right w:val="single" w:sz="4" w:space="0" w:color="auto"/>
            </w:tcBorders>
            <w:hideMark/>
          </w:tcPr>
          <w:p w14:paraId="6B47EF57" w14:textId="77777777" w:rsidR="00B26183" w:rsidRDefault="00B26183" w:rsidP="00001A7D">
            <w:pPr>
              <w:rPr>
                <w:lang w:val="en-US"/>
              </w:rPr>
            </w:pPr>
            <w:r>
              <w:t xml:space="preserve">Darbo pavadinimas </w:t>
            </w:r>
          </w:p>
        </w:tc>
        <w:tc>
          <w:tcPr>
            <w:tcW w:w="1701" w:type="dxa"/>
            <w:tcBorders>
              <w:top w:val="single" w:sz="4" w:space="0" w:color="auto"/>
              <w:left w:val="single" w:sz="4" w:space="0" w:color="auto"/>
              <w:bottom w:val="single" w:sz="4" w:space="0" w:color="auto"/>
              <w:right w:val="single" w:sz="4" w:space="0" w:color="auto"/>
            </w:tcBorders>
            <w:hideMark/>
          </w:tcPr>
          <w:p w14:paraId="41B5C475" w14:textId="77777777" w:rsidR="00B26183" w:rsidRDefault="00B26183" w:rsidP="00001A7D">
            <w:pPr>
              <w:rPr>
                <w:lang w:val="en-US"/>
              </w:rPr>
            </w:pPr>
            <w:r>
              <w:t>Pradžia</w:t>
            </w:r>
          </w:p>
        </w:tc>
        <w:tc>
          <w:tcPr>
            <w:tcW w:w="1984" w:type="dxa"/>
            <w:tcBorders>
              <w:top w:val="single" w:sz="4" w:space="0" w:color="auto"/>
              <w:left w:val="single" w:sz="4" w:space="0" w:color="auto"/>
              <w:bottom w:val="single" w:sz="4" w:space="0" w:color="auto"/>
              <w:right w:val="single" w:sz="4" w:space="0" w:color="auto"/>
            </w:tcBorders>
            <w:hideMark/>
          </w:tcPr>
          <w:p w14:paraId="753E8D0D" w14:textId="77777777" w:rsidR="00B26183" w:rsidRDefault="00B26183" w:rsidP="00001A7D">
            <w:pPr>
              <w:rPr>
                <w:lang w:val="en-US"/>
              </w:rPr>
            </w:pPr>
            <w:r>
              <w:t>Pabaiga</w:t>
            </w:r>
          </w:p>
        </w:tc>
      </w:tr>
      <w:tr w:rsidR="00B26183" w14:paraId="2755E25F" w14:textId="77777777" w:rsidTr="00001A7D">
        <w:tc>
          <w:tcPr>
            <w:tcW w:w="1031" w:type="dxa"/>
            <w:tcBorders>
              <w:top w:val="single" w:sz="4" w:space="0" w:color="auto"/>
              <w:left w:val="single" w:sz="4" w:space="0" w:color="auto"/>
              <w:bottom w:val="single" w:sz="4" w:space="0" w:color="auto"/>
              <w:right w:val="single" w:sz="4" w:space="0" w:color="auto"/>
            </w:tcBorders>
          </w:tcPr>
          <w:p w14:paraId="128445AE" w14:textId="77777777" w:rsidR="00B26183" w:rsidRDefault="00B26183" w:rsidP="00001A7D">
            <w:pPr>
              <w:rPr>
                <w:lang w:val="en-US"/>
              </w:rPr>
            </w:pPr>
          </w:p>
        </w:tc>
        <w:tc>
          <w:tcPr>
            <w:tcW w:w="4952" w:type="dxa"/>
            <w:tcBorders>
              <w:top w:val="single" w:sz="4" w:space="0" w:color="auto"/>
              <w:left w:val="single" w:sz="4" w:space="0" w:color="auto"/>
              <w:bottom w:val="single" w:sz="4" w:space="0" w:color="auto"/>
              <w:right w:val="single" w:sz="4" w:space="0" w:color="auto"/>
            </w:tcBorders>
          </w:tcPr>
          <w:p w14:paraId="7771D1FD" w14:textId="77777777" w:rsidR="00B26183" w:rsidRDefault="00B26183" w:rsidP="00001A7D">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6491D670" w14:textId="77777777" w:rsidR="00B26183" w:rsidRDefault="00B26183" w:rsidP="00001A7D">
            <w:pPr>
              <w:rPr>
                <w:lang w:val="en-US"/>
              </w:rPr>
            </w:pPr>
          </w:p>
        </w:tc>
        <w:tc>
          <w:tcPr>
            <w:tcW w:w="1984" w:type="dxa"/>
            <w:tcBorders>
              <w:top w:val="single" w:sz="4" w:space="0" w:color="auto"/>
              <w:left w:val="single" w:sz="4" w:space="0" w:color="auto"/>
              <w:bottom w:val="single" w:sz="4" w:space="0" w:color="auto"/>
              <w:right w:val="single" w:sz="4" w:space="0" w:color="auto"/>
            </w:tcBorders>
          </w:tcPr>
          <w:p w14:paraId="49DC6685" w14:textId="77777777" w:rsidR="00B26183" w:rsidRDefault="00B26183" w:rsidP="00001A7D">
            <w:pPr>
              <w:rPr>
                <w:lang w:val="en-US"/>
              </w:rPr>
            </w:pPr>
          </w:p>
        </w:tc>
      </w:tr>
    </w:tbl>
    <w:p w14:paraId="24DA1920" w14:textId="77777777" w:rsidR="00B26183" w:rsidRDefault="00B26183" w:rsidP="00B26183">
      <w:pPr>
        <w:rPr>
          <w:b/>
          <w:bCs/>
          <w:lang w:val="en-US"/>
        </w:rPr>
      </w:pPr>
    </w:p>
    <w:p w14:paraId="5E02A675" w14:textId="77777777" w:rsidR="00B26183" w:rsidRDefault="00B26183" w:rsidP="00B26183">
      <w:pPr>
        <w:rPr>
          <w:b/>
          <w:bCs/>
          <w:lang w:val="de-DE"/>
        </w:rPr>
      </w:pPr>
      <w:r>
        <w:rPr>
          <w:b/>
          <w:bCs/>
        </w:rPr>
        <w:t xml:space="preserve">3.3. Projekto įgyvendinimo komanda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887"/>
        <w:gridCol w:w="1743"/>
        <w:gridCol w:w="3100"/>
        <w:gridCol w:w="2244"/>
      </w:tblGrid>
      <w:tr w:rsidR="00B26183" w14:paraId="66C684A0" w14:textId="77777777" w:rsidTr="00001A7D">
        <w:tc>
          <w:tcPr>
            <w:tcW w:w="660" w:type="dxa"/>
            <w:tcBorders>
              <w:top w:val="single" w:sz="4" w:space="0" w:color="auto"/>
              <w:left w:val="single" w:sz="4" w:space="0" w:color="auto"/>
              <w:bottom w:val="single" w:sz="4" w:space="0" w:color="auto"/>
              <w:right w:val="single" w:sz="4" w:space="0" w:color="auto"/>
            </w:tcBorders>
            <w:hideMark/>
          </w:tcPr>
          <w:p w14:paraId="26B8BB6F" w14:textId="77777777" w:rsidR="00B26183" w:rsidRDefault="00B26183" w:rsidP="00001A7D">
            <w:pPr>
              <w:rPr>
                <w:lang w:val="en-US"/>
              </w:rPr>
            </w:pPr>
            <w:r>
              <w:t>Eil. Nr.</w:t>
            </w:r>
          </w:p>
        </w:tc>
        <w:tc>
          <w:tcPr>
            <w:tcW w:w="1887" w:type="dxa"/>
            <w:tcBorders>
              <w:top w:val="single" w:sz="4" w:space="0" w:color="auto"/>
              <w:left w:val="single" w:sz="4" w:space="0" w:color="auto"/>
              <w:bottom w:val="single" w:sz="4" w:space="0" w:color="auto"/>
              <w:right w:val="single" w:sz="4" w:space="0" w:color="auto"/>
            </w:tcBorders>
            <w:hideMark/>
          </w:tcPr>
          <w:p w14:paraId="17FB5E81" w14:textId="77777777" w:rsidR="00B26183" w:rsidRDefault="00B26183" w:rsidP="00001A7D">
            <w:r>
              <w:t>Vardas pavardė</w:t>
            </w:r>
          </w:p>
        </w:tc>
        <w:tc>
          <w:tcPr>
            <w:tcW w:w="1743" w:type="dxa"/>
            <w:tcBorders>
              <w:top w:val="single" w:sz="4" w:space="0" w:color="auto"/>
              <w:left w:val="single" w:sz="4" w:space="0" w:color="auto"/>
              <w:bottom w:val="single" w:sz="4" w:space="0" w:color="auto"/>
              <w:right w:val="single" w:sz="4" w:space="0" w:color="auto"/>
            </w:tcBorders>
            <w:hideMark/>
          </w:tcPr>
          <w:p w14:paraId="216531CA" w14:textId="77777777" w:rsidR="00B26183" w:rsidRDefault="00B26183" w:rsidP="00001A7D">
            <w:pPr>
              <w:rPr>
                <w:lang w:val="en-US"/>
              </w:rPr>
            </w:pPr>
            <w:r>
              <w:t>Pareigos asociacijoje</w:t>
            </w:r>
          </w:p>
        </w:tc>
        <w:tc>
          <w:tcPr>
            <w:tcW w:w="3100" w:type="dxa"/>
            <w:tcBorders>
              <w:top w:val="single" w:sz="4" w:space="0" w:color="auto"/>
              <w:left w:val="single" w:sz="4" w:space="0" w:color="auto"/>
              <w:bottom w:val="single" w:sz="4" w:space="0" w:color="auto"/>
              <w:right w:val="single" w:sz="4" w:space="0" w:color="auto"/>
            </w:tcBorders>
            <w:hideMark/>
          </w:tcPr>
          <w:p w14:paraId="4233CB54" w14:textId="77777777" w:rsidR="00B26183" w:rsidRDefault="00B26183" w:rsidP="00001A7D">
            <w:pPr>
              <w:rPr>
                <w:lang w:val="en-US"/>
              </w:rPr>
            </w:pPr>
            <w:r>
              <w:t>Atsakomybės ir planuojami darbai projekte</w:t>
            </w:r>
          </w:p>
        </w:tc>
        <w:tc>
          <w:tcPr>
            <w:tcW w:w="2244" w:type="dxa"/>
            <w:tcBorders>
              <w:top w:val="single" w:sz="4" w:space="0" w:color="auto"/>
              <w:left w:val="single" w:sz="4" w:space="0" w:color="auto"/>
              <w:bottom w:val="single" w:sz="4" w:space="0" w:color="auto"/>
              <w:right w:val="single" w:sz="4" w:space="0" w:color="auto"/>
            </w:tcBorders>
            <w:hideMark/>
          </w:tcPr>
          <w:p w14:paraId="580C3127" w14:textId="77777777" w:rsidR="00B26183" w:rsidRDefault="00B26183" w:rsidP="00001A7D">
            <w:pPr>
              <w:rPr>
                <w:lang w:val="en-US"/>
              </w:rPr>
            </w:pPr>
            <w:r>
              <w:t>Patirtis ir turimos kompetencijos</w:t>
            </w:r>
          </w:p>
        </w:tc>
      </w:tr>
      <w:tr w:rsidR="00B26183" w14:paraId="1F855B07" w14:textId="77777777" w:rsidTr="00001A7D">
        <w:tc>
          <w:tcPr>
            <w:tcW w:w="660" w:type="dxa"/>
            <w:tcBorders>
              <w:top w:val="single" w:sz="4" w:space="0" w:color="auto"/>
              <w:left w:val="single" w:sz="4" w:space="0" w:color="auto"/>
              <w:bottom w:val="single" w:sz="4" w:space="0" w:color="auto"/>
              <w:right w:val="single" w:sz="4" w:space="0" w:color="auto"/>
            </w:tcBorders>
          </w:tcPr>
          <w:p w14:paraId="68DAD7B2" w14:textId="77777777" w:rsidR="00B26183" w:rsidRDefault="00B26183" w:rsidP="00001A7D">
            <w:pPr>
              <w:rPr>
                <w:lang w:val="en-US"/>
              </w:rPr>
            </w:pPr>
          </w:p>
        </w:tc>
        <w:tc>
          <w:tcPr>
            <w:tcW w:w="1887" w:type="dxa"/>
            <w:tcBorders>
              <w:top w:val="single" w:sz="4" w:space="0" w:color="auto"/>
              <w:left w:val="single" w:sz="4" w:space="0" w:color="auto"/>
              <w:bottom w:val="single" w:sz="4" w:space="0" w:color="auto"/>
              <w:right w:val="single" w:sz="4" w:space="0" w:color="auto"/>
            </w:tcBorders>
          </w:tcPr>
          <w:p w14:paraId="2E91C53F" w14:textId="77777777" w:rsidR="00B26183" w:rsidRDefault="00B26183" w:rsidP="00001A7D">
            <w:pPr>
              <w:rPr>
                <w:lang w:val="en-US"/>
              </w:rPr>
            </w:pPr>
          </w:p>
        </w:tc>
        <w:tc>
          <w:tcPr>
            <w:tcW w:w="1743" w:type="dxa"/>
            <w:tcBorders>
              <w:top w:val="single" w:sz="4" w:space="0" w:color="auto"/>
              <w:left w:val="single" w:sz="4" w:space="0" w:color="auto"/>
              <w:bottom w:val="single" w:sz="4" w:space="0" w:color="auto"/>
              <w:right w:val="single" w:sz="4" w:space="0" w:color="auto"/>
            </w:tcBorders>
          </w:tcPr>
          <w:p w14:paraId="2948C5D9" w14:textId="77777777" w:rsidR="00B26183" w:rsidRDefault="00B26183" w:rsidP="00001A7D">
            <w:pPr>
              <w:rPr>
                <w:lang w:val="en-US"/>
              </w:rPr>
            </w:pPr>
          </w:p>
        </w:tc>
        <w:tc>
          <w:tcPr>
            <w:tcW w:w="3100" w:type="dxa"/>
            <w:tcBorders>
              <w:top w:val="single" w:sz="4" w:space="0" w:color="auto"/>
              <w:left w:val="single" w:sz="4" w:space="0" w:color="auto"/>
              <w:bottom w:val="single" w:sz="4" w:space="0" w:color="auto"/>
              <w:right w:val="single" w:sz="4" w:space="0" w:color="auto"/>
            </w:tcBorders>
          </w:tcPr>
          <w:p w14:paraId="67DAE601" w14:textId="77777777" w:rsidR="00B26183" w:rsidRDefault="00B26183" w:rsidP="00001A7D">
            <w:pPr>
              <w:rPr>
                <w:lang w:val="en-US"/>
              </w:rPr>
            </w:pPr>
          </w:p>
        </w:tc>
        <w:tc>
          <w:tcPr>
            <w:tcW w:w="2244" w:type="dxa"/>
            <w:tcBorders>
              <w:top w:val="single" w:sz="4" w:space="0" w:color="auto"/>
              <w:left w:val="single" w:sz="4" w:space="0" w:color="auto"/>
              <w:bottom w:val="single" w:sz="4" w:space="0" w:color="auto"/>
              <w:right w:val="single" w:sz="4" w:space="0" w:color="auto"/>
            </w:tcBorders>
          </w:tcPr>
          <w:p w14:paraId="53B69BD7" w14:textId="77777777" w:rsidR="00B26183" w:rsidRDefault="00B26183" w:rsidP="00001A7D">
            <w:pPr>
              <w:rPr>
                <w:lang w:val="en-US"/>
              </w:rPr>
            </w:pPr>
          </w:p>
        </w:tc>
      </w:tr>
    </w:tbl>
    <w:p w14:paraId="5A01DFCD" w14:textId="77777777" w:rsidR="00B26183" w:rsidRDefault="00B26183" w:rsidP="00B26183">
      <w:pPr>
        <w:rPr>
          <w:b/>
          <w:bCs/>
          <w:lang w:eastAsia="en-GB"/>
        </w:rPr>
      </w:pPr>
    </w:p>
    <w:p w14:paraId="14F3A786" w14:textId="77777777" w:rsidR="00B26183" w:rsidRDefault="00B26183" w:rsidP="00B26183">
      <w:pPr>
        <w:rPr>
          <w:b/>
          <w:bCs/>
          <w:lang w:eastAsia="en-GB"/>
        </w:rPr>
      </w:pPr>
      <w:r>
        <w:rPr>
          <w:b/>
          <w:bCs/>
          <w:lang w:val="en-US" w:eastAsia="en-GB"/>
        </w:rPr>
        <w:t>3.4. Projekto komandiruo</w:t>
      </w:r>
      <w:r>
        <w:rPr>
          <w:b/>
          <w:bCs/>
          <w:lang w:eastAsia="en-GB"/>
        </w:rPr>
        <w:t>čių išlaidos (jei planuojama)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771"/>
        <w:gridCol w:w="2801"/>
        <w:gridCol w:w="2246"/>
      </w:tblGrid>
      <w:tr w:rsidR="00B26183" w14:paraId="29F5727C" w14:textId="77777777" w:rsidTr="00001A7D">
        <w:tc>
          <w:tcPr>
            <w:tcW w:w="817" w:type="dxa"/>
          </w:tcPr>
          <w:p w14:paraId="626E704E" w14:textId="77777777" w:rsidR="00B26183" w:rsidRDefault="00B26183" w:rsidP="00001A7D">
            <w:pPr>
              <w:rPr>
                <w:b/>
                <w:bCs/>
                <w:lang w:eastAsia="en-GB"/>
              </w:rPr>
            </w:pPr>
            <w:r>
              <w:rPr>
                <w:b/>
                <w:bCs/>
                <w:lang w:eastAsia="en-GB"/>
              </w:rPr>
              <w:t>Eil. Nr.</w:t>
            </w:r>
          </w:p>
        </w:tc>
        <w:tc>
          <w:tcPr>
            <w:tcW w:w="3827" w:type="dxa"/>
          </w:tcPr>
          <w:p w14:paraId="41D75C1E" w14:textId="77777777" w:rsidR="00B26183" w:rsidRDefault="00B26183" w:rsidP="00001A7D">
            <w:pPr>
              <w:rPr>
                <w:b/>
                <w:bCs/>
                <w:lang w:eastAsia="en-GB"/>
              </w:rPr>
            </w:pPr>
            <w:r>
              <w:rPr>
                <w:b/>
                <w:bCs/>
                <w:lang w:eastAsia="en-GB"/>
              </w:rPr>
              <w:t>Komandiruotės poreikio pagrindimas</w:t>
            </w:r>
          </w:p>
        </w:tc>
        <w:tc>
          <w:tcPr>
            <w:tcW w:w="2835" w:type="dxa"/>
          </w:tcPr>
          <w:p w14:paraId="7DF5C76E" w14:textId="77777777" w:rsidR="00B26183" w:rsidRDefault="00B26183" w:rsidP="00001A7D">
            <w:pPr>
              <w:rPr>
                <w:b/>
                <w:bCs/>
                <w:lang w:eastAsia="en-GB"/>
              </w:rPr>
            </w:pPr>
            <w:r>
              <w:rPr>
                <w:b/>
                <w:bCs/>
                <w:lang w:eastAsia="en-GB"/>
              </w:rPr>
              <w:t>Vykstančio projekto įgyvendinimo komandos nario vardas, pavardė</w:t>
            </w:r>
          </w:p>
        </w:tc>
        <w:tc>
          <w:tcPr>
            <w:tcW w:w="2268" w:type="dxa"/>
          </w:tcPr>
          <w:p w14:paraId="58F0D3AD" w14:textId="77777777" w:rsidR="00B26183" w:rsidRDefault="00B26183" w:rsidP="00001A7D">
            <w:pPr>
              <w:rPr>
                <w:b/>
                <w:bCs/>
                <w:lang w:eastAsia="en-GB"/>
              </w:rPr>
            </w:pPr>
            <w:r>
              <w:rPr>
                <w:b/>
                <w:bCs/>
                <w:lang w:eastAsia="en-GB"/>
              </w:rPr>
              <w:t>Planuojama išlaidų suma, Eur</w:t>
            </w:r>
          </w:p>
        </w:tc>
      </w:tr>
      <w:tr w:rsidR="00B26183" w14:paraId="49507AF4" w14:textId="77777777" w:rsidTr="00001A7D">
        <w:tc>
          <w:tcPr>
            <w:tcW w:w="817" w:type="dxa"/>
          </w:tcPr>
          <w:p w14:paraId="4835C255" w14:textId="77777777" w:rsidR="00B26183" w:rsidRDefault="00B26183" w:rsidP="00001A7D">
            <w:pPr>
              <w:rPr>
                <w:b/>
                <w:bCs/>
                <w:lang w:eastAsia="en-GB"/>
              </w:rPr>
            </w:pPr>
          </w:p>
        </w:tc>
        <w:tc>
          <w:tcPr>
            <w:tcW w:w="3827" w:type="dxa"/>
          </w:tcPr>
          <w:p w14:paraId="516D1510" w14:textId="77777777" w:rsidR="00B26183" w:rsidRDefault="00B26183" w:rsidP="00001A7D">
            <w:pPr>
              <w:rPr>
                <w:b/>
                <w:bCs/>
                <w:lang w:eastAsia="en-GB"/>
              </w:rPr>
            </w:pPr>
          </w:p>
        </w:tc>
        <w:tc>
          <w:tcPr>
            <w:tcW w:w="2835" w:type="dxa"/>
          </w:tcPr>
          <w:p w14:paraId="60CDED03" w14:textId="77777777" w:rsidR="00B26183" w:rsidRDefault="00B26183" w:rsidP="00001A7D">
            <w:pPr>
              <w:rPr>
                <w:b/>
                <w:bCs/>
                <w:lang w:eastAsia="en-GB"/>
              </w:rPr>
            </w:pPr>
          </w:p>
        </w:tc>
        <w:tc>
          <w:tcPr>
            <w:tcW w:w="2268" w:type="dxa"/>
          </w:tcPr>
          <w:p w14:paraId="570A8300" w14:textId="77777777" w:rsidR="00B26183" w:rsidRDefault="00B26183" w:rsidP="00001A7D">
            <w:pPr>
              <w:rPr>
                <w:b/>
                <w:bCs/>
                <w:lang w:eastAsia="en-GB"/>
              </w:rPr>
            </w:pPr>
          </w:p>
        </w:tc>
      </w:tr>
      <w:tr w:rsidR="00B26183" w14:paraId="46C19891" w14:textId="77777777" w:rsidTr="00001A7D">
        <w:tc>
          <w:tcPr>
            <w:tcW w:w="817" w:type="dxa"/>
          </w:tcPr>
          <w:p w14:paraId="2F89C852" w14:textId="77777777" w:rsidR="00B26183" w:rsidRDefault="00B26183" w:rsidP="00001A7D">
            <w:pPr>
              <w:rPr>
                <w:b/>
                <w:bCs/>
                <w:lang w:eastAsia="en-GB"/>
              </w:rPr>
            </w:pPr>
          </w:p>
        </w:tc>
        <w:tc>
          <w:tcPr>
            <w:tcW w:w="3827" w:type="dxa"/>
          </w:tcPr>
          <w:p w14:paraId="53D6B7EC" w14:textId="77777777" w:rsidR="00B26183" w:rsidRDefault="00B26183" w:rsidP="00001A7D">
            <w:pPr>
              <w:rPr>
                <w:b/>
                <w:bCs/>
                <w:lang w:eastAsia="en-GB"/>
              </w:rPr>
            </w:pPr>
          </w:p>
        </w:tc>
        <w:tc>
          <w:tcPr>
            <w:tcW w:w="2835" w:type="dxa"/>
          </w:tcPr>
          <w:p w14:paraId="6F5AB32C" w14:textId="77777777" w:rsidR="00B26183" w:rsidRDefault="00B26183" w:rsidP="00001A7D">
            <w:pPr>
              <w:rPr>
                <w:b/>
                <w:bCs/>
                <w:lang w:eastAsia="en-GB"/>
              </w:rPr>
            </w:pPr>
          </w:p>
        </w:tc>
        <w:tc>
          <w:tcPr>
            <w:tcW w:w="2268" w:type="dxa"/>
          </w:tcPr>
          <w:p w14:paraId="0598820B" w14:textId="77777777" w:rsidR="00B26183" w:rsidRDefault="00B26183" w:rsidP="00001A7D">
            <w:pPr>
              <w:rPr>
                <w:b/>
                <w:bCs/>
                <w:lang w:eastAsia="en-GB"/>
              </w:rPr>
            </w:pPr>
          </w:p>
        </w:tc>
      </w:tr>
    </w:tbl>
    <w:p w14:paraId="0C06D1D7" w14:textId="77777777" w:rsidR="00B26183" w:rsidRDefault="00B26183" w:rsidP="00B26183">
      <w:pPr>
        <w:rPr>
          <w:b/>
          <w:bCs/>
          <w:lang w:eastAsia="en-GB"/>
        </w:rPr>
      </w:pPr>
    </w:p>
    <w:p w14:paraId="7CACCC70" w14:textId="77777777" w:rsidR="00B26183" w:rsidRDefault="00B26183" w:rsidP="00B26183">
      <w:pPr>
        <w:rPr>
          <w:b/>
          <w:bCs/>
          <w:lang w:eastAsia="en-GB"/>
        </w:rPr>
      </w:pPr>
      <w:r>
        <w:rPr>
          <w:b/>
          <w:bCs/>
        </w:rPr>
        <w:t>4. Projekto biudžetas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02"/>
      </w:tblGrid>
      <w:tr w:rsidR="00B26183" w14:paraId="37461DAA" w14:textId="77777777" w:rsidTr="00001A7D">
        <w:trPr>
          <w:trHeight w:val="526"/>
        </w:trPr>
        <w:tc>
          <w:tcPr>
            <w:tcW w:w="6091" w:type="dxa"/>
            <w:tcBorders>
              <w:top w:val="single" w:sz="4" w:space="0" w:color="auto"/>
              <w:left w:val="single" w:sz="4" w:space="0" w:color="auto"/>
              <w:bottom w:val="single" w:sz="4" w:space="0" w:color="auto"/>
              <w:right w:val="single" w:sz="4" w:space="0" w:color="auto"/>
            </w:tcBorders>
          </w:tcPr>
          <w:p w14:paraId="0C2BF2C1" w14:textId="77777777" w:rsidR="00B26183" w:rsidRDefault="00B26183" w:rsidP="00001A7D">
            <w:r>
              <w:t xml:space="preserve">Faktiškai patirtos tinkamos išlaidos pagal </w:t>
            </w:r>
            <w:r>
              <w:rPr>
                <w:color w:val="000000"/>
              </w:rPr>
              <w:t xml:space="preserve">Subsidijų, kuriomis siekiama </w:t>
            </w:r>
            <w:r>
              <w:rPr>
                <w:color w:val="201F1E"/>
                <w:bdr w:val="none" w:sz="0" w:space="0" w:color="auto" w:frame="1"/>
                <w:lang w:eastAsia="lt-LT"/>
              </w:rPr>
              <w:t xml:space="preserve">skatinti įmonių </w:t>
            </w:r>
            <w:r>
              <w:t xml:space="preserve">dalyvavimą bendriems Europos interesams svarbiuose projektuose (BEISP), </w:t>
            </w:r>
            <w:r>
              <w:rPr>
                <w:color w:val="201F1E"/>
                <w:bdr w:val="none" w:sz="0" w:space="0" w:color="auto" w:frame="1"/>
                <w:lang w:eastAsia="lt-LT"/>
              </w:rPr>
              <w:t>skyrimo ir administravimo tvarkos aprašo</w:t>
            </w:r>
            <w:r>
              <w:rPr>
                <w:b/>
                <w:bCs/>
                <w:color w:val="201F1E"/>
                <w:bdr w:val="none" w:sz="0" w:space="0" w:color="auto" w:frame="1"/>
                <w:lang w:eastAsia="lt-LT"/>
              </w:rPr>
              <w:t xml:space="preserve"> </w:t>
            </w:r>
            <w:r>
              <w:rPr>
                <w:color w:val="201F1E"/>
                <w:bdr w:val="none" w:sz="0" w:space="0" w:color="auto" w:frame="1"/>
                <w:lang w:eastAsia="lt-LT"/>
              </w:rPr>
              <w:t xml:space="preserve">(toliau – </w:t>
            </w:r>
            <w:r>
              <w:t>Aprašas) 33 punktą</w:t>
            </w:r>
          </w:p>
        </w:tc>
        <w:tc>
          <w:tcPr>
            <w:tcW w:w="3402" w:type="dxa"/>
            <w:tcBorders>
              <w:top w:val="single" w:sz="4" w:space="0" w:color="auto"/>
              <w:left w:val="single" w:sz="4" w:space="0" w:color="auto"/>
              <w:bottom w:val="single" w:sz="4" w:space="0" w:color="auto"/>
              <w:right w:val="single" w:sz="4" w:space="0" w:color="auto"/>
            </w:tcBorders>
            <w:hideMark/>
          </w:tcPr>
          <w:p w14:paraId="0D0C9894" w14:textId="77777777" w:rsidR="00B26183" w:rsidRDefault="00B26183" w:rsidP="00001A7D">
            <w:pPr>
              <w:rPr>
                <w:lang w:val="en-US" w:eastAsia="lt-LT"/>
              </w:rPr>
            </w:pPr>
            <w:r>
              <w:t>Suma (Eur)</w:t>
            </w:r>
          </w:p>
        </w:tc>
      </w:tr>
      <w:tr w:rsidR="00B26183" w14:paraId="26F4A5C7" w14:textId="77777777" w:rsidTr="00001A7D">
        <w:tc>
          <w:tcPr>
            <w:tcW w:w="6091" w:type="dxa"/>
            <w:tcBorders>
              <w:top w:val="single" w:sz="4" w:space="0" w:color="auto"/>
              <w:left w:val="single" w:sz="4" w:space="0" w:color="auto"/>
              <w:bottom w:val="single" w:sz="4" w:space="0" w:color="auto"/>
              <w:right w:val="single" w:sz="4" w:space="0" w:color="auto"/>
            </w:tcBorders>
            <w:hideMark/>
          </w:tcPr>
          <w:p w14:paraId="17ECC991" w14:textId="77777777" w:rsidR="00B26183" w:rsidRDefault="00B26183" w:rsidP="00001A7D">
            <w:pPr>
              <w:rPr>
                <w:lang w:eastAsia="lt-LT"/>
              </w:rPr>
            </w:pPr>
            <w:r>
              <w:t>1. Išlaidos projekto įgyvendinimo komandai (darbo užmokesčio ir su juo susijusių mokesčių) (jei numatyta)</w:t>
            </w:r>
          </w:p>
        </w:tc>
        <w:tc>
          <w:tcPr>
            <w:tcW w:w="3402" w:type="dxa"/>
            <w:tcBorders>
              <w:top w:val="single" w:sz="4" w:space="0" w:color="auto"/>
              <w:left w:val="single" w:sz="4" w:space="0" w:color="auto"/>
              <w:bottom w:val="single" w:sz="4" w:space="0" w:color="auto"/>
              <w:right w:val="single" w:sz="4" w:space="0" w:color="auto"/>
            </w:tcBorders>
          </w:tcPr>
          <w:p w14:paraId="71FD8C1A" w14:textId="77777777" w:rsidR="00B26183" w:rsidRDefault="00B26183" w:rsidP="00001A7D"/>
        </w:tc>
      </w:tr>
      <w:tr w:rsidR="00B26183" w14:paraId="5772924E" w14:textId="77777777" w:rsidTr="00001A7D">
        <w:tc>
          <w:tcPr>
            <w:tcW w:w="6091" w:type="dxa"/>
            <w:tcBorders>
              <w:top w:val="single" w:sz="4" w:space="0" w:color="auto"/>
              <w:left w:val="single" w:sz="4" w:space="0" w:color="auto"/>
              <w:bottom w:val="single" w:sz="4" w:space="0" w:color="auto"/>
              <w:right w:val="single" w:sz="4" w:space="0" w:color="auto"/>
            </w:tcBorders>
            <w:hideMark/>
          </w:tcPr>
          <w:p w14:paraId="12887F2A" w14:textId="77777777" w:rsidR="00B26183" w:rsidRDefault="00B26183" w:rsidP="00001A7D">
            <w:pPr>
              <w:rPr>
                <w:lang w:eastAsia="lt-LT"/>
              </w:rPr>
            </w:pPr>
            <w:r>
              <w:t>2. Išlaidos komandiruotėms</w:t>
            </w:r>
          </w:p>
        </w:tc>
        <w:tc>
          <w:tcPr>
            <w:tcW w:w="3402" w:type="dxa"/>
            <w:tcBorders>
              <w:top w:val="single" w:sz="4" w:space="0" w:color="auto"/>
              <w:left w:val="single" w:sz="4" w:space="0" w:color="auto"/>
              <w:bottom w:val="single" w:sz="4" w:space="0" w:color="auto"/>
              <w:right w:val="single" w:sz="4" w:space="0" w:color="auto"/>
            </w:tcBorders>
          </w:tcPr>
          <w:p w14:paraId="198326C2" w14:textId="77777777" w:rsidR="00B26183" w:rsidRDefault="00B26183" w:rsidP="00001A7D"/>
        </w:tc>
      </w:tr>
      <w:tr w:rsidR="00B26183" w14:paraId="288DDAE8" w14:textId="77777777" w:rsidTr="00001A7D">
        <w:tc>
          <w:tcPr>
            <w:tcW w:w="6091" w:type="dxa"/>
            <w:tcBorders>
              <w:top w:val="single" w:sz="4" w:space="0" w:color="auto"/>
              <w:left w:val="single" w:sz="4" w:space="0" w:color="auto"/>
              <w:bottom w:val="single" w:sz="4" w:space="0" w:color="auto"/>
              <w:right w:val="single" w:sz="4" w:space="0" w:color="auto"/>
            </w:tcBorders>
            <w:hideMark/>
          </w:tcPr>
          <w:p w14:paraId="61638C28" w14:textId="77777777" w:rsidR="00B26183" w:rsidRDefault="00B26183" w:rsidP="00001A7D">
            <w:pPr>
              <w:rPr>
                <w:lang w:val="en-US" w:eastAsia="lt-LT"/>
              </w:rPr>
            </w:pPr>
            <w:r>
              <w:t>3. Išlaidos pagal paslaugų sutartis</w:t>
            </w:r>
          </w:p>
        </w:tc>
        <w:tc>
          <w:tcPr>
            <w:tcW w:w="3402" w:type="dxa"/>
            <w:tcBorders>
              <w:top w:val="single" w:sz="4" w:space="0" w:color="auto"/>
              <w:left w:val="single" w:sz="4" w:space="0" w:color="auto"/>
              <w:bottom w:val="single" w:sz="4" w:space="0" w:color="auto"/>
              <w:right w:val="single" w:sz="4" w:space="0" w:color="auto"/>
            </w:tcBorders>
          </w:tcPr>
          <w:p w14:paraId="4304C1DC" w14:textId="77777777" w:rsidR="00B26183" w:rsidRDefault="00B26183" w:rsidP="00001A7D">
            <w:pPr>
              <w:rPr>
                <w:lang w:val="en-US"/>
              </w:rPr>
            </w:pPr>
          </w:p>
        </w:tc>
      </w:tr>
      <w:tr w:rsidR="00B26183" w14:paraId="083537AE" w14:textId="77777777" w:rsidTr="00001A7D">
        <w:tc>
          <w:tcPr>
            <w:tcW w:w="6091" w:type="dxa"/>
            <w:tcBorders>
              <w:top w:val="single" w:sz="4" w:space="0" w:color="auto"/>
              <w:left w:val="single" w:sz="4" w:space="0" w:color="auto"/>
              <w:bottom w:val="single" w:sz="4" w:space="0" w:color="auto"/>
              <w:right w:val="single" w:sz="4" w:space="0" w:color="auto"/>
            </w:tcBorders>
            <w:hideMark/>
          </w:tcPr>
          <w:p w14:paraId="6513C2C8" w14:textId="77777777" w:rsidR="00B26183" w:rsidRDefault="00B26183" w:rsidP="00001A7D">
            <w:pPr>
              <w:jc w:val="right"/>
              <w:rPr>
                <w:lang w:val="en-US"/>
              </w:rPr>
            </w:pPr>
            <w:r>
              <w:t>Iš viso, (Eur):</w:t>
            </w:r>
          </w:p>
        </w:tc>
        <w:tc>
          <w:tcPr>
            <w:tcW w:w="3402" w:type="dxa"/>
            <w:tcBorders>
              <w:top w:val="single" w:sz="4" w:space="0" w:color="auto"/>
              <w:left w:val="single" w:sz="4" w:space="0" w:color="auto"/>
              <w:bottom w:val="single" w:sz="4" w:space="0" w:color="auto"/>
              <w:right w:val="single" w:sz="4" w:space="0" w:color="auto"/>
            </w:tcBorders>
          </w:tcPr>
          <w:p w14:paraId="42245DF4" w14:textId="77777777" w:rsidR="00B26183" w:rsidRDefault="00B26183" w:rsidP="00001A7D">
            <w:pPr>
              <w:rPr>
                <w:lang w:val="en-US"/>
              </w:rPr>
            </w:pPr>
          </w:p>
        </w:tc>
      </w:tr>
      <w:tr w:rsidR="00B26183" w14:paraId="7A81E06E" w14:textId="77777777" w:rsidTr="00001A7D">
        <w:tc>
          <w:tcPr>
            <w:tcW w:w="6091" w:type="dxa"/>
            <w:tcBorders>
              <w:top w:val="single" w:sz="4" w:space="0" w:color="auto"/>
              <w:left w:val="single" w:sz="4" w:space="0" w:color="auto"/>
              <w:bottom w:val="single" w:sz="4" w:space="0" w:color="auto"/>
              <w:right w:val="single" w:sz="4" w:space="0" w:color="auto"/>
            </w:tcBorders>
            <w:hideMark/>
          </w:tcPr>
          <w:p w14:paraId="7CA5C01C" w14:textId="77777777" w:rsidR="00B26183" w:rsidRDefault="00B26183" w:rsidP="00001A7D">
            <w:pPr>
              <w:jc w:val="right"/>
              <w:rPr>
                <w:lang w:val="en-US"/>
              </w:rPr>
            </w:pPr>
            <w:r>
              <w:t>Prašoma paramos suma, (Eur):</w:t>
            </w:r>
          </w:p>
        </w:tc>
        <w:tc>
          <w:tcPr>
            <w:tcW w:w="3402" w:type="dxa"/>
            <w:tcBorders>
              <w:top w:val="single" w:sz="4" w:space="0" w:color="auto"/>
              <w:left w:val="single" w:sz="4" w:space="0" w:color="auto"/>
              <w:bottom w:val="single" w:sz="4" w:space="0" w:color="auto"/>
              <w:right w:val="single" w:sz="4" w:space="0" w:color="auto"/>
            </w:tcBorders>
          </w:tcPr>
          <w:p w14:paraId="7DC7F152" w14:textId="77777777" w:rsidR="00B26183" w:rsidRDefault="00B26183" w:rsidP="00001A7D">
            <w:pPr>
              <w:rPr>
                <w:lang w:val="en-US"/>
              </w:rPr>
            </w:pPr>
          </w:p>
        </w:tc>
      </w:tr>
      <w:tr w:rsidR="00B26183" w14:paraId="53DFA1DF" w14:textId="77777777" w:rsidTr="00001A7D">
        <w:tc>
          <w:tcPr>
            <w:tcW w:w="6091" w:type="dxa"/>
            <w:tcBorders>
              <w:top w:val="single" w:sz="4" w:space="0" w:color="auto"/>
              <w:left w:val="single" w:sz="4" w:space="0" w:color="auto"/>
              <w:bottom w:val="single" w:sz="4" w:space="0" w:color="auto"/>
              <w:right w:val="single" w:sz="4" w:space="0" w:color="auto"/>
            </w:tcBorders>
          </w:tcPr>
          <w:p w14:paraId="638BCFB9" w14:textId="77777777" w:rsidR="00B26183" w:rsidRDefault="00B26183" w:rsidP="00001A7D">
            <w:pPr>
              <w:jc w:val="right"/>
            </w:pPr>
            <w:r>
              <w:t>Prašomos paramos intensyvumas (Proc.)</w:t>
            </w:r>
          </w:p>
        </w:tc>
        <w:tc>
          <w:tcPr>
            <w:tcW w:w="3402" w:type="dxa"/>
            <w:tcBorders>
              <w:top w:val="single" w:sz="4" w:space="0" w:color="auto"/>
              <w:left w:val="single" w:sz="4" w:space="0" w:color="auto"/>
              <w:bottom w:val="single" w:sz="4" w:space="0" w:color="auto"/>
              <w:right w:val="single" w:sz="4" w:space="0" w:color="auto"/>
            </w:tcBorders>
          </w:tcPr>
          <w:p w14:paraId="05ACDE7A" w14:textId="77777777" w:rsidR="00B26183" w:rsidRDefault="00B26183" w:rsidP="00001A7D">
            <w:pPr>
              <w:rPr>
                <w:lang w:val="en-US"/>
              </w:rPr>
            </w:pPr>
          </w:p>
        </w:tc>
      </w:tr>
    </w:tbl>
    <w:p w14:paraId="4551C0A7" w14:textId="77777777" w:rsidR="00B26183" w:rsidRDefault="00B26183" w:rsidP="00B26183">
      <w:pPr>
        <w:rPr>
          <w:b/>
          <w:bCs/>
          <w:lang w:eastAsia="en-GB"/>
        </w:rPr>
      </w:pPr>
    </w:p>
    <w:p w14:paraId="6C589BEF" w14:textId="77777777" w:rsidR="00B26183" w:rsidRDefault="00B26183" w:rsidP="00B26183">
      <w:pPr>
        <w:rPr>
          <w:b/>
          <w:bCs/>
          <w:lang w:eastAsia="en-GB"/>
        </w:rPr>
      </w:pPr>
      <w:r>
        <w:rPr>
          <w:b/>
          <w:bCs/>
        </w:rPr>
        <w:t>5. Pareiškėjo deklaracija</w:t>
      </w:r>
    </w:p>
    <w:p w14:paraId="1E6314CA" w14:textId="77777777" w:rsidR="00B26183" w:rsidRDefault="00B26183" w:rsidP="00B26183">
      <w:pPr>
        <w:rPr>
          <w:lang w:eastAsia="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7593"/>
        <w:gridCol w:w="1134"/>
      </w:tblGrid>
      <w:tr w:rsidR="00B26183" w14:paraId="1E926445"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5A2151B0" w14:textId="77777777" w:rsidR="00B26183" w:rsidRDefault="00B26183" w:rsidP="00001A7D">
            <w:pPr>
              <w:jc w:val="center"/>
              <w:rPr>
                <w:lang w:eastAsia="en-GB"/>
              </w:rPr>
            </w:pPr>
            <w:r>
              <w:t>5.1.</w:t>
            </w:r>
          </w:p>
        </w:tc>
        <w:tc>
          <w:tcPr>
            <w:tcW w:w="7593" w:type="dxa"/>
            <w:tcBorders>
              <w:top w:val="single" w:sz="4" w:space="0" w:color="auto"/>
              <w:left w:val="single" w:sz="4" w:space="0" w:color="auto"/>
              <w:bottom w:val="single" w:sz="4" w:space="0" w:color="auto"/>
              <w:right w:val="single" w:sz="4" w:space="0" w:color="auto"/>
            </w:tcBorders>
          </w:tcPr>
          <w:p w14:paraId="4B47B1A4" w14:textId="77777777" w:rsidR="00B26183" w:rsidRDefault="00B26183" w:rsidP="00001A7D">
            <w:pPr>
              <w:jc w:val="both"/>
              <w:rPr>
                <w:lang w:eastAsia="en-GB"/>
              </w:rPr>
            </w:pPr>
            <w:r>
              <w:t>Paraiškoje ir su paraiška pateiktuose dokumentuose nurodyta informacija yra teisinga.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6BF37" w14:textId="77777777" w:rsidR="00B26183" w:rsidRDefault="00B26183" w:rsidP="00001A7D">
            <w:pPr>
              <w:jc w:val="center"/>
              <w:rPr>
                <w:sz w:val="28"/>
                <w:szCs w:val="28"/>
                <w:lang w:eastAsia="en-GB"/>
              </w:rPr>
            </w:pPr>
            <w:r>
              <w:rPr>
                <w:sz w:val="28"/>
                <w:szCs w:val="28"/>
              </w:rPr>
              <w:t>□</w:t>
            </w:r>
          </w:p>
        </w:tc>
      </w:tr>
      <w:tr w:rsidR="00B26183" w14:paraId="2D77D814"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711D62E3" w14:textId="77777777" w:rsidR="00B26183" w:rsidRDefault="00B26183" w:rsidP="00001A7D">
            <w:pPr>
              <w:jc w:val="center"/>
              <w:rPr>
                <w:lang w:eastAsia="en-GB"/>
              </w:rPr>
            </w:pPr>
            <w:r>
              <w:lastRenderedPageBreak/>
              <w:t>5.2.</w:t>
            </w:r>
          </w:p>
        </w:tc>
        <w:tc>
          <w:tcPr>
            <w:tcW w:w="7593" w:type="dxa"/>
            <w:tcBorders>
              <w:top w:val="single" w:sz="4" w:space="0" w:color="auto"/>
              <w:left w:val="single" w:sz="4" w:space="0" w:color="auto"/>
              <w:bottom w:val="single" w:sz="4" w:space="0" w:color="auto"/>
              <w:right w:val="single" w:sz="4" w:space="0" w:color="auto"/>
            </w:tcBorders>
          </w:tcPr>
          <w:p w14:paraId="0F6784AC" w14:textId="77777777" w:rsidR="00B26183" w:rsidRDefault="00B26183" w:rsidP="00001A7D">
            <w:pPr>
              <w:jc w:val="both"/>
              <w:rPr>
                <w:lang w:eastAsia="en-GB"/>
              </w:rPr>
            </w:pPr>
            <w:r>
              <w:t>Mano atstovaujama asociacija nėra gavusi ir neplanuoja gauti finansavimo toms pačioms išlaidoms nurodytoms paraiškoje iš kitų viešųjų finansavimo šaltinių</w:t>
            </w:r>
            <w:r>
              <w:rPr>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14:paraId="115964AC" w14:textId="77777777" w:rsidR="00B26183" w:rsidRDefault="00B26183" w:rsidP="00001A7D">
            <w:pPr>
              <w:jc w:val="center"/>
              <w:rPr>
                <w:sz w:val="28"/>
                <w:szCs w:val="28"/>
                <w:lang w:eastAsia="en-GB"/>
              </w:rPr>
            </w:pPr>
            <w:r>
              <w:rPr>
                <w:sz w:val="28"/>
                <w:szCs w:val="28"/>
              </w:rPr>
              <w:t>□</w:t>
            </w:r>
          </w:p>
        </w:tc>
      </w:tr>
      <w:tr w:rsidR="00B26183" w14:paraId="3B930159"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69A93694" w14:textId="77777777" w:rsidR="00B26183" w:rsidRDefault="00B26183" w:rsidP="00001A7D">
            <w:pPr>
              <w:jc w:val="center"/>
              <w:rPr>
                <w:lang w:eastAsia="en-GB"/>
              </w:rPr>
            </w:pPr>
            <w:r>
              <w:t>5.3.</w:t>
            </w:r>
          </w:p>
        </w:tc>
        <w:tc>
          <w:tcPr>
            <w:tcW w:w="7593" w:type="dxa"/>
            <w:tcBorders>
              <w:top w:val="single" w:sz="4" w:space="0" w:color="auto"/>
              <w:left w:val="single" w:sz="4" w:space="0" w:color="auto"/>
              <w:bottom w:val="single" w:sz="4" w:space="0" w:color="auto"/>
              <w:right w:val="single" w:sz="4" w:space="0" w:color="auto"/>
            </w:tcBorders>
          </w:tcPr>
          <w:p w14:paraId="1B9FB844" w14:textId="77777777" w:rsidR="00B26183" w:rsidRDefault="00B26183" w:rsidP="00001A7D">
            <w:pPr>
              <w:widowControl w:val="0"/>
              <w:suppressAutoHyphens/>
              <w:jc w:val="both"/>
              <w:rPr>
                <w:szCs w:val="24"/>
                <w:lang w:eastAsia="lt-LT"/>
              </w:rPr>
            </w:pPr>
            <w:r>
              <w:t xml:space="preserve">Mano atstovaujama asociacija: yra įvykdžiusi įsipareigojimus, susijusius su mokesčių, įskaitant socialinio draudimo įmokas, mokėjimu pagal Lietuvos Respublikos teisės aktų reguliuojančių įmokų ir mokesčių administravimą, nustatyta tvarka (toliau – įsipareigojimai). </w:t>
            </w:r>
            <w:r>
              <w:rPr>
                <w:szCs w:val="24"/>
                <w:lang w:eastAsia="lt-LT"/>
              </w:rPr>
              <w:t>Ši nuostata netaikoma, jei pareiškėjas yra pasirašęs susitarimą su mokesčiu administratoriumi, teisės aktų, reguliuojančių įmokų ir mokesčių administravimą, nustatyta tvarka, dėl mokesčių, įskaitant socialinio draudimo įmokas, atidėjimo ir dėl to yra laikomas įvykdžiusiu įsipareigojimus.</w:t>
            </w:r>
            <w:r>
              <w:rPr>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96CBCC7" w14:textId="77777777" w:rsidR="00B26183" w:rsidRDefault="00B26183" w:rsidP="00001A7D">
            <w:pPr>
              <w:jc w:val="center"/>
              <w:rPr>
                <w:sz w:val="28"/>
                <w:szCs w:val="28"/>
                <w:lang w:eastAsia="en-GB"/>
              </w:rPr>
            </w:pPr>
            <w:r>
              <w:rPr>
                <w:sz w:val="28"/>
                <w:szCs w:val="28"/>
              </w:rPr>
              <w:t>□</w:t>
            </w:r>
          </w:p>
        </w:tc>
      </w:tr>
      <w:tr w:rsidR="00B26183" w14:paraId="59AE0AD7"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11A7921F" w14:textId="77777777" w:rsidR="00B26183" w:rsidRDefault="00B26183" w:rsidP="00001A7D">
            <w:pPr>
              <w:jc w:val="center"/>
              <w:rPr>
                <w:lang w:eastAsia="en-GB"/>
              </w:rPr>
            </w:pPr>
            <w:r>
              <w:t>5.4.</w:t>
            </w:r>
          </w:p>
        </w:tc>
        <w:tc>
          <w:tcPr>
            <w:tcW w:w="7593" w:type="dxa"/>
            <w:tcBorders>
              <w:top w:val="single" w:sz="4" w:space="0" w:color="auto"/>
              <w:left w:val="single" w:sz="4" w:space="0" w:color="auto"/>
              <w:bottom w:val="single" w:sz="4" w:space="0" w:color="auto"/>
              <w:right w:val="single" w:sz="4" w:space="0" w:color="auto"/>
            </w:tcBorders>
          </w:tcPr>
          <w:p w14:paraId="649D5A1E" w14:textId="77777777" w:rsidR="00B26183" w:rsidRDefault="00B26183" w:rsidP="00001A7D">
            <w:pPr>
              <w:jc w:val="both"/>
              <w:rPr>
                <w:szCs w:val="24"/>
                <w:lang w:eastAsia="lt-LT"/>
              </w:rPr>
            </w:pPr>
            <w:r>
              <w:t xml:space="preserve">Mano atstovaujamai asociacijai </w:t>
            </w:r>
            <w:r>
              <w:rPr>
                <w:color w:val="000000"/>
              </w:rPr>
              <w:t>nėra iškelta byla dėl bankroto arba restruktūrizavimo, nėra pradėtas ikiteisminis tyrimas dėl ekonominės</w:t>
            </w:r>
            <w:r>
              <w:t xml:space="preserve"> veiklos arba ji nėra likviduojama, nėra priimtas kreditorių susirinkimo nutarimas bankroto procedūras vykdyti ne teismo tvarka, </w:t>
            </w:r>
            <w:r>
              <w:rPr>
                <w:szCs w:val="24"/>
                <w:lang w:eastAsia="lt-LT"/>
              </w:rPr>
              <w:t>jis nepriskiriamas sunkumų patiriančios įmonės kategorijai;</w:t>
            </w:r>
          </w:p>
        </w:tc>
        <w:tc>
          <w:tcPr>
            <w:tcW w:w="1134" w:type="dxa"/>
            <w:tcBorders>
              <w:top w:val="single" w:sz="4" w:space="0" w:color="auto"/>
              <w:left w:val="single" w:sz="4" w:space="0" w:color="auto"/>
              <w:bottom w:val="single" w:sz="4" w:space="0" w:color="auto"/>
              <w:right w:val="single" w:sz="4" w:space="0" w:color="auto"/>
            </w:tcBorders>
            <w:vAlign w:val="center"/>
          </w:tcPr>
          <w:p w14:paraId="03972D35" w14:textId="77777777" w:rsidR="00B26183" w:rsidRDefault="00B26183" w:rsidP="00001A7D">
            <w:pPr>
              <w:jc w:val="center"/>
              <w:rPr>
                <w:sz w:val="22"/>
                <w:szCs w:val="22"/>
                <w:lang w:eastAsia="en-GB"/>
              </w:rPr>
            </w:pPr>
            <w:r>
              <w:rPr>
                <w:sz w:val="28"/>
                <w:szCs w:val="28"/>
              </w:rPr>
              <w:t>□</w:t>
            </w:r>
          </w:p>
        </w:tc>
      </w:tr>
      <w:tr w:rsidR="00B26183" w14:paraId="7D49EAF0"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04E2C9FA" w14:textId="77777777" w:rsidR="00B26183" w:rsidRDefault="00B26183" w:rsidP="00001A7D">
            <w:pPr>
              <w:jc w:val="center"/>
              <w:rPr>
                <w:lang w:eastAsia="en-GB"/>
              </w:rPr>
            </w:pPr>
            <w:r>
              <w:t>5.5.</w:t>
            </w:r>
          </w:p>
        </w:tc>
        <w:tc>
          <w:tcPr>
            <w:tcW w:w="7593" w:type="dxa"/>
            <w:tcBorders>
              <w:top w:val="single" w:sz="4" w:space="0" w:color="auto"/>
              <w:left w:val="single" w:sz="4" w:space="0" w:color="auto"/>
              <w:bottom w:val="single" w:sz="4" w:space="0" w:color="auto"/>
              <w:right w:val="single" w:sz="4" w:space="0" w:color="auto"/>
            </w:tcBorders>
          </w:tcPr>
          <w:p w14:paraId="0B6B3691" w14:textId="77777777" w:rsidR="00B26183" w:rsidRDefault="00B26183" w:rsidP="00001A7D">
            <w:pPr>
              <w:jc w:val="both"/>
              <w:rPr>
                <w:sz w:val="22"/>
                <w:szCs w:val="22"/>
                <w:lang w:eastAsia="en-GB"/>
              </w:rPr>
            </w:pPr>
            <w:r>
              <w:rPr>
                <w:color w:val="000000"/>
              </w:rPr>
              <w:t xml:space="preserve">Mano atstovaujamos </w:t>
            </w:r>
            <w:r>
              <w:t>asociacijos vadovas</w:t>
            </w:r>
            <w:r>
              <w:rPr>
                <w:color w:val="000000"/>
              </w:rPr>
              <w:t xml:space="preserve"> arba jos atstovas, turintis teisę </w:t>
            </w:r>
            <w:r>
              <w:t>asociacijos</w:t>
            </w:r>
            <w:r>
              <w:rPr>
                <w:color w:val="000000"/>
              </w:rPr>
              <w:t xml:space="preserve"> vardu sudaryti sandorį, buhalteris arba kitas asmuo, turintis teisę surašyti ir pasirašyti </w:t>
            </w:r>
            <w:r>
              <w:t>asociacijos</w:t>
            </w:r>
            <w:r>
              <w:rPr>
                <w:color w:val="000000"/>
              </w:rPr>
              <w:t xml:space="preserve"> apskaitos dokumentus, neturi neišnykusio arba nepanaikinto teistumo arba dėl jų per pastaruosius 5 metus nebuvo priimtas ir įsiteisėjęs apkaltinamasis teismo nuosprendis už dalyvavimą nusikalstamame susivienijime, jo organizavimą ar vadovavimą jam, </w:t>
            </w:r>
            <w:r>
              <w:t>kyšininkavimą, prekybą poveikiu, papirkimą, t</w:t>
            </w:r>
            <w:r>
              <w:rPr>
                <w:color w:val="000000"/>
              </w:rPr>
              <w:t>eroristinį ir su teroristine veikla susijusį nusikaltimą</w:t>
            </w:r>
            <w:r>
              <w:t>, nusikalstamu būdu gauto turto legalizavimą, prekybą žmonėmis, vaiko pirkimą arba pardavimą, nusikalstamą veiką nuosavybei, turtinėms teisėms ir turtiniams interesams, ekonomikai, verslo tvarkai ar finansų sistemai</w:t>
            </w:r>
            <w:r>
              <w:rPr>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14:paraId="2B191BBD" w14:textId="77777777" w:rsidR="00B26183" w:rsidRDefault="00B26183" w:rsidP="00001A7D">
            <w:pPr>
              <w:jc w:val="center"/>
              <w:rPr>
                <w:sz w:val="22"/>
                <w:szCs w:val="22"/>
                <w:lang w:eastAsia="en-GB"/>
              </w:rPr>
            </w:pPr>
            <w:r>
              <w:rPr>
                <w:sz w:val="28"/>
                <w:szCs w:val="28"/>
              </w:rPr>
              <w:t>□</w:t>
            </w:r>
          </w:p>
        </w:tc>
      </w:tr>
      <w:tr w:rsidR="00B26183" w14:paraId="13579F8B"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17C6EBC1" w14:textId="77777777" w:rsidR="00B26183" w:rsidRDefault="00B26183" w:rsidP="00001A7D">
            <w:pPr>
              <w:jc w:val="center"/>
              <w:rPr>
                <w:lang w:eastAsia="en-GB"/>
              </w:rPr>
            </w:pPr>
            <w:r>
              <w:t>5.6.</w:t>
            </w:r>
          </w:p>
        </w:tc>
        <w:tc>
          <w:tcPr>
            <w:tcW w:w="7593" w:type="dxa"/>
            <w:tcBorders>
              <w:top w:val="single" w:sz="4" w:space="0" w:color="auto"/>
              <w:left w:val="single" w:sz="4" w:space="0" w:color="auto"/>
              <w:bottom w:val="single" w:sz="4" w:space="0" w:color="auto"/>
              <w:right w:val="single" w:sz="4" w:space="0" w:color="auto"/>
            </w:tcBorders>
          </w:tcPr>
          <w:p w14:paraId="454F1A9D" w14:textId="77777777" w:rsidR="00B26183" w:rsidRDefault="00B26183" w:rsidP="00001A7D">
            <w:pPr>
              <w:tabs>
                <w:tab w:val="left" w:pos="993"/>
              </w:tabs>
              <w:jc w:val="both"/>
            </w:pPr>
            <w:r>
              <w:t xml:space="preserve">Mano atstovaujama asociacija yra pateikusi Juridinių asmenų registrui metinių finansinių ataskaitų rinkinius, taip pat metinių konsoliduotųjų finansinių ataskaitų rinkinius, kaip nustatyta Juridinių asmenų registro nuostatuose, </w:t>
            </w:r>
            <w:r>
              <w:rPr>
                <w:szCs w:val="24"/>
              </w:rPr>
              <w:t xml:space="preserve">patvirtintuose Lietuvos Respublikos Vyriausybės 2003 m. lapkričio 12 d. nutarimu Nr. 1407 „Dėl Juridinių asmenų registro nuostatų patvirtinimo“ </w:t>
            </w:r>
          </w:p>
        </w:tc>
        <w:tc>
          <w:tcPr>
            <w:tcW w:w="1134" w:type="dxa"/>
            <w:tcBorders>
              <w:top w:val="single" w:sz="4" w:space="0" w:color="auto"/>
              <w:left w:val="single" w:sz="4" w:space="0" w:color="auto"/>
              <w:bottom w:val="single" w:sz="4" w:space="0" w:color="auto"/>
              <w:right w:val="single" w:sz="4" w:space="0" w:color="auto"/>
            </w:tcBorders>
            <w:vAlign w:val="center"/>
          </w:tcPr>
          <w:p w14:paraId="06BCC82A" w14:textId="77777777" w:rsidR="00B26183" w:rsidRDefault="00B26183" w:rsidP="00001A7D">
            <w:pPr>
              <w:jc w:val="center"/>
              <w:rPr>
                <w:sz w:val="22"/>
                <w:szCs w:val="22"/>
                <w:lang w:eastAsia="en-GB"/>
              </w:rPr>
            </w:pPr>
            <w:r>
              <w:rPr>
                <w:sz w:val="28"/>
                <w:szCs w:val="28"/>
              </w:rPr>
              <w:t>□</w:t>
            </w:r>
          </w:p>
        </w:tc>
      </w:tr>
      <w:tr w:rsidR="00B26183" w14:paraId="08284EC3"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23905863" w14:textId="77777777" w:rsidR="00B26183" w:rsidRDefault="00B26183" w:rsidP="00001A7D">
            <w:pPr>
              <w:jc w:val="center"/>
              <w:rPr>
                <w:lang w:eastAsia="en-GB"/>
              </w:rPr>
            </w:pPr>
            <w:r>
              <w:t>5.7.</w:t>
            </w:r>
          </w:p>
        </w:tc>
        <w:tc>
          <w:tcPr>
            <w:tcW w:w="7593" w:type="dxa"/>
            <w:tcBorders>
              <w:top w:val="single" w:sz="4" w:space="0" w:color="auto"/>
              <w:left w:val="single" w:sz="4" w:space="0" w:color="auto"/>
              <w:bottom w:val="single" w:sz="4" w:space="0" w:color="auto"/>
              <w:right w:val="single" w:sz="4" w:space="0" w:color="auto"/>
            </w:tcBorders>
          </w:tcPr>
          <w:p w14:paraId="739B8CFA" w14:textId="77777777" w:rsidR="00B26183" w:rsidRDefault="00B26183" w:rsidP="00001A7D">
            <w:pPr>
              <w:jc w:val="both"/>
              <w:rPr>
                <w:lang w:eastAsia="en-GB"/>
              </w:rPr>
            </w:pPr>
            <w:r>
              <w:t xml:space="preserve">Mano atstovaujama asociacija </w:t>
            </w:r>
            <w:r>
              <w:rPr>
                <w:color w:val="000000"/>
              </w:rPr>
              <w:t>užtikrina dvigubą tų pačių išlaidų finansavimo kontrolę.</w:t>
            </w:r>
          </w:p>
        </w:tc>
        <w:tc>
          <w:tcPr>
            <w:tcW w:w="1134" w:type="dxa"/>
            <w:tcBorders>
              <w:top w:val="single" w:sz="4" w:space="0" w:color="auto"/>
              <w:left w:val="single" w:sz="4" w:space="0" w:color="auto"/>
              <w:bottom w:val="single" w:sz="4" w:space="0" w:color="auto"/>
              <w:right w:val="single" w:sz="4" w:space="0" w:color="auto"/>
            </w:tcBorders>
            <w:vAlign w:val="center"/>
          </w:tcPr>
          <w:p w14:paraId="317C49CF" w14:textId="77777777" w:rsidR="00B26183" w:rsidRDefault="00B26183" w:rsidP="00001A7D">
            <w:pPr>
              <w:jc w:val="center"/>
              <w:rPr>
                <w:sz w:val="28"/>
                <w:szCs w:val="28"/>
                <w:lang w:eastAsia="en-GB"/>
              </w:rPr>
            </w:pPr>
            <w:r>
              <w:rPr>
                <w:sz w:val="28"/>
                <w:szCs w:val="28"/>
              </w:rPr>
              <w:t>□</w:t>
            </w:r>
          </w:p>
        </w:tc>
      </w:tr>
      <w:tr w:rsidR="00B26183" w14:paraId="255F1412"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0D624A09" w14:textId="77777777" w:rsidR="00B26183" w:rsidRDefault="00B26183" w:rsidP="00001A7D">
            <w:pPr>
              <w:jc w:val="center"/>
              <w:rPr>
                <w:lang w:eastAsia="en-GB"/>
              </w:rPr>
            </w:pPr>
            <w:r>
              <w:t>5.8.</w:t>
            </w:r>
          </w:p>
        </w:tc>
        <w:tc>
          <w:tcPr>
            <w:tcW w:w="7593" w:type="dxa"/>
            <w:tcBorders>
              <w:top w:val="single" w:sz="4" w:space="0" w:color="auto"/>
              <w:left w:val="single" w:sz="4" w:space="0" w:color="auto"/>
              <w:bottom w:val="single" w:sz="4" w:space="0" w:color="auto"/>
              <w:right w:val="single" w:sz="4" w:space="0" w:color="auto"/>
            </w:tcBorders>
          </w:tcPr>
          <w:p w14:paraId="0EBF01C8" w14:textId="77777777" w:rsidR="00B26183" w:rsidRDefault="00B26183" w:rsidP="00001A7D">
            <w:pPr>
              <w:jc w:val="both"/>
              <w:rPr>
                <w:lang w:eastAsia="en-GB"/>
              </w:rPr>
            </w:pPr>
            <w:r>
              <w:t>Su tinkamų finansuoti išlaidų ir finansavimo teikimo reikalavimais, atsiskaitymo ir išlaidų apmokėjimo sąlygomis ir tvarka susipažinau ir sutinku.</w:t>
            </w:r>
          </w:p>
        </w:tc>
        <w:tc>
          <w:tcPr>
            <w:tcW w:w="1134" w:type="dxa"/>
            <w:tcBorders>
              <w:top w:val="single" w:sz="4" w:space="0" w:color="auto"/>
              <w:left w:val="single" w:sz="4" w:space="0" w:color="auto"/>
              <w:bottom w:val="single" w:sz="4" w:space="0" w:color="auto"/>
              <w:right w:val="single" w:sz="4" w:space="0" w:color="auto"/>
            </w:tcBorders>
            <w:vAlign w:val="center"/>
          </w:tcPr>
          <w:p w14:paraId="50B40636" w14:textId="77777777" w:rsidR="00B26183" w:rsidRDefault="00B26183" w:rsidP="00001A7D">
            <w:pPr>
              <w:jc w:val="center"/>
              <w:rPr>
                <w:sz w:val="28"/>
                <w:szCs w:val="28"/>
                <w:lang w:eastAsia="en-GB"/>
              </w:rPr>
            </w:pPr>
            <w:r>
              <w:rPr>
                <w:sz w:val="28"/>
                <w:szCs w:val="28"/>
              </w:rPr>
              <w:t>□</w:t>
            </w:r>
          </w:p>
        </w:tc>
      </w:tr>
      <w:tr w:rsidR="00B26183" w14:paraId="1A453022"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4B91B0D5" w14:textId="77777777" w:rsidR="00B26183" w:rsidRDefault="00B26183" w:rsidP="00001A7D">
            <w:pPr>
              <w:jc w:val="center"/>
              <w:rPr>
                <w:lang w:eastAsia="en-GB"/>
              </w:rPr>
            </w:pPr>
            <w:r>
              <w:t>5.9.</w:t>
            </w:r>
          </w:p>
        </w:tc>
        <w:tc>
          <w:tcPr>
            <w:tcW w:w="7593" w:type="dxa"/>
            <w:tcBorders>
              <w:top w:val="single" w:sz="4" w:space="0" w:color="auto"/>
              <w:left w:val="single" w:sz="4" w:space="0" w:color="auto"/>
              <w:bottom w:val="single" w:sz="4" w:space="0" w:color="auto"/>
              <w:right w:val="single" w:sz="4" w:space="0" w:color="auto"/>
            </w:tcBorders>
          </w:tcPr>
          <w:p w14:paraId="2F39C15C" w14:textId="77777777" w:rsidR="00B26183" w:rsidRDefault="00B26183" w:rsidP="00001A7D">
            <w:pPr>
              <w:jc w:val="both"/>
              <w:rPr>
                <w:lang w:eastAsia="en-GB"/>
              </w:rPr>
            </w:pPr>
            <w:r>
              <w:t>Sutinku, kad informacija apie paraišką gali būti viešinama skelbiant su Aprašo įgyvendinimu susijusią informaciją.</w:t>
            </w:r>
          </w:p>
        </w:tc>
        <w:tc>
          <w:tcPr>
            <w:tcW w:w="1134" w:type="dxa"/>
            <w:tcBorders>
              <w:top w:val="single" w:sz="4" w:space="0" w:color="auto"/>
              <w:left w:val="single" w:sz="4" w:space="0" w:color="auto"/>
              <w:bottom w:val="single" w:sz="4" w:space="0" w:color="auto"/>
              <w:right w:val="single" w:sz="4" w:space="0" w:color="auto"/>
            </w:tcBorders>
            <w:vAlign w:val="center"/>
          </w:tcPr>
          <w:p w14:paraId="55BBA210" w14:textId="77777777" w:rsidR="00B26183" w:rsidRDefault="00B26183" w:rsidP="00001A7D">
            <w:pPr>
              <w:jc w:val="center"/>
              <w:rPr>
                <w:lang w:eastAsia="en-GB"/>
              </w:rPr>
            </w:pPr>
            <w:r>
              <w:rPr>
                <w:sz w:val="28"/>
                <w:szCs w:val="28"/>
              </w:rPr>
              <w:t>□</w:t>
            </w:r>
          </w:p>
        </w:tc>
      </w:tr>
      <w:tr w:rsidR="00B26183" w14:paraId="54EFB39B"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6B54468A" w14:textId="77777777" w:rsidR="00B26183" w:rsidRDefault="00B26183" w:rsidP="00001A7D">
            <w:pPr>
              <w:jc w:val="center"/>
              <w:rPr>
                <w:lang w:eastAsia="en-GB"/>
              </w:rPr>
            </w:pPr>
            <w:r>
              <w:t>5.10.</w:t>
            </w:r>
          </w:p>
        </w:tc>
        <w:tc>
          <w:tcPr>
            <w:tcW w:w="7593" w:type="dxa"/>
            <w:tcBorders>
              <w:top w:val="single" w:sz="4" w:space="0" w:color="auto"/>
              <w:left w:val="single" w:sz="4" w:space="0" w:color="auto"/>
              <w:bottom w:val="single" w:sz="4" w:space="0" w:color="auto"/>
              <w:right w:val="single" w:sz="4" w:space="0" w:color="auto"/>
            </w:tcBorders>
          </w:tcPr>
          <w:p w14:paraId="1B231332" w14:textId="77777777" w:rsidR="00B26183" w:rsidRDefault="00B26183" w:rsidP="00001A7D">
            <w:pPr>
              <w:jc w:val="both"/>
              <w:rPr>
                <w:lang w:eastAsia="en-GB"/>
              </w:rPr>
            </w:pPr>
            <w:r>
              <w:t xml:space="preserve">Mano atstovaujama asociacija turi teisę gauti </w:t>
            </w:r>
            <w:r>
              <w:rPr>
                <w:i/>
                <w:iCs/>
              </w:rPr>
              <w:t>de minimis</w:t>
            </w:r>
            <w:r>
              <w:t xml:space="preserve"> pagalbą pagal 2013 m. gruodžio 18 d. Komisijos reglamentą (ES) Nr. 1407/2013 dėl Sutarties dėl Europos Sąjungos veikimo 107 ir 108 straipsnių taikymo </w:t>
            </w:r>
            <w:r>
              <w:rPr>
                <w:i/>
                <w:iCs/>
              </w:rPr>
              <w:t>de minimis</w:t>
            </w:r>
            <w:r>
              <w:t xml:space="preserve"> pagalbai su visais pakeitimais.</w:t>
            </w:r>
          </w:p>
        </w:tc>
        <w:tc>
          <w:tcPr>
            <w:tcW w:w="1134" w:type="dxa"/>
            <w:tcBorders>
              <w:top w:val="single" w:sz="4" w:space="0" w:color="auto"/>
              <w:left w:val="single" w:sz="4" w:space="0" w:color="auto"/>
              <w:bottom w:val="single" w:sz="4" w:space="0" w:color="auto"/>
              <w:right w:val="single" w:sz="4" w:space="0" w:color="auto"/>
            </w:tcBorders>
            <w:vAlign w:val="center"/>
          </w:tcPr>
          <w:p w14:paraId="2BA430C5" w14:textId="77777777" w:rsidR="00B26183" w:rsidRDefault="00B26183" w:rsidP="00001A7D">
            <w:pPr>
              <w:jc w:val="center"/>
              <w:rPr>
                <w:sz w:val="28"/>
                <w:szCs w:val="28"/>
                <w:lang w:eastAsia="en-GB"/>
              </w:rPr>
            </w:pPr>
            <w:r>
              <w:rPr>
                <w:sz w:val="28"/>
                <w:szCs w:val="28"/>
              </w:rPr>
              <w:t>□</w:t>
            </w:r>
          </w:p>
        </w:tc>
      </w:tr>
      <w:tr w:rsidR="00B26183" w14:paraId="3A775CB5" w14:textId="77777777" w:rsidTr="00001A7D">
        <w:tc>
          <w:tcPr>
            <w:tcW w:w="771" w:type="dxa"/>
            <w:tcBorders>
              <w:top w:val="single" w:sz="4" w:space="0" w:color="auto"/>
              <w:left w:val="single" w:sz="4" w:space="0" w:color="auto"/>
              <w:bottom w:val="single" w:sz="4" w:space="0" w:color="auto"/>
              <w:right w:val="single" w:sz="4" w:space="0" w:color="auto"/>
            </w:tcBorders>
            <w:vAlign w:val="center"/>
          </w:tcPr>
          <w:p w14:paraId="0ACA2A70" w14:textId="77777777" w:rsidR="00B26183" w:rsidRDefault="00B26183" w:rsidP="00001A7D">
            <w:pPr>
              <w:jc w:val="center"/>
              <w:rPr>
                <w:lang w:eastAsia="en-GB"/>
              </w:rPr>
            </w:pPr>
            <w:r>
              <w:t>5.11.</w:t>
            </w:r>
          </w:p>
        </w:tc>
        <w:tc>
          <w:tcPr>
            <w:tcW w:w="7593" w:type="dxa"/>
            <w:tcBorders>
              <w:top w:val="single" w:sz="4" w:space="0" w:color="auto"/>
              <w:left w:val="single" w:sz="4" w:space="0" w:color="auto"/>
              <w:bottom w:val="single" w:sz="4" w:space="0" w:color="auto"/>
              <w:right w:val="single" w:sz="4" w:space="0" w:color="auto"/>
            </w:tcBorders>
          </w:tcPr>
          <w:p w14:paraId="08CAB819" w14:textId="77777777" w:rsidR="00B26183" w:rsidRDefault="00B26183" w:rsidP="00001A7D">
            <w:pPr>
              <w:spacing w:line="259" w:lineRule="auto"/>
              <w:jc w:val="both"/>
            </w:pPr>
            <w:r>
              <w:t>Mano atstovaujamai asociacijai nėra pritaikytos tarptautinės sankcijos, vadovaujantis Lietuvos Respublikos ekonominių ir kitų tarptautinių sankcijų įgyvendinimo įstatymo 9 straipsniu, ir nesu įtrauktas į viešai skelbiamus sankcijų sąrašus, nurodytus Lietuvos Respublikos užsienio reikalų ministerijos interneto svetainėje www.urm.lt, ir (arba) į užsieniečių, kuriems draudžiama atvykti į Lietuvos Respubliką, viešąjį sąrašą, skelbiamą Migracijos departamento prie Lietuvos Respublikos vidaus reikalų ministerijos interneto svetainėje www.migracija.lt.</w:t>
            </w:r>
          </w:p>
        </w:tc>
        <w:tc>
          <w:tcPr>
            <w:tcW w:w="1134" w:type="dxa"/>
            <w:tcBorders>
              <w:top w:val="single" w:sz="4" w:space="0" w:color="auto"/>
              <w:left w:val="single" w:sz="4" w:space="0" w:color="auto"/>
              <w:bottom w:val="single" w:sz="4" w:space="0" w:color="auto"/>
              <w:right w:val="single" w:sz="4" w:space="0" w:color="auto"/>
            </w:tcBorders>
            <w:vAlign w:val="center"/>
          </w:tcPr>
          <w:p w14:paraId="64054D67" w14:textId="77777777" w:rsidR="00B26183" w:rsidRDefault="00B26183" w:rsidP="00001A7D">
            <w:pPr>
              <w:jc w:val="center"/>
              <w:rPr>
                <w:sz w:val="28"/>
                <w:szCs w:val="28"/>
                <w:lang w:eastAsia="en-GB"/>
              </w:rPr>
            </w:pPr>
            <w:r>
              <w:rPr>
                <w:sz w:val="28"/>
                <w:szCs w:val="28"/>
              </w:rPr>
              <w:t>□</w:t>
            </w:r>
          </w:p>
        </w:tc>
      </w:tr>
    </w:tbl>
    <w:p w14:paraId="102C6200" w14:textId="77777777" w:rsidR="00B26183" w:rsidRDefault="00B26183" w:rsidP="00B26183">
      <w:pPr>
        <w:spacing w:line="259" w:lineRule="auto"/>
        <w:rPr>
          <w:b/>
          <w:bCs/>
        </w:rPr>
      </w:pPr>
    </w:p>
    <w:p w14:paraId="11B8501A" w14:textId="77777777" w:rsidR="00B26183" w:rsidRDefault="00B26183" w:rsidP="00B26183">
      <w:pPr>
        <w:spacing w:line="259" w:lineRule="auto"/>
        <w:ind w:firstLine="567"/>
        <w:rPr>
          <w:b/>
          <w:bCs/>
        </w:rPr>
      </w:pPr>
      <w:r>
        <w:rPr>
          <w:b/>
          <w:bCs/>
        </w:rPr>
        <w:t>Žinau, kad:</w:t>
      </w:r>
    </w:p>
    <w:p w14:paraId="66E5AE77" w14:textId="77777777" w:rsidR="00B26183" w:rsidRDefault="00B26183" w:rsidP="00B26183">
      <w:pPr>
        <w:ind w:firstLine="567"/>
        <w:jc w:val="both"/>
      </w:pPr>
      <w:r>
        <w:rPr>
          <w:noProof/>
          <w:szCs w:val="24"/>
          <w:lang w:eastAsia="lt-LT"/>
        </w:rPr>
        <w:drawing>
          <wp:inline distT="0" distB="0" distL="0" distR="0" wp14:anchorId="033705BC" wp14:editId="70E3B03F">
            <wp:extent cx="266700" cy="209550"/>
            <wp:effectExtent l="0" t="0" r="0" b="0"/>
            <wp:docPr id="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 xml:space="preserve"> subsidija skiriama kaip </w:t>
      </w:r>
      <w:r>
        <w:rPr>
          <w:i/>
          <w:iCs/>
        </w:rPr>
        <w:t>de minimis</w:t>
      </w:r>
      <w:r>
        <w:t xml:space="preserve"> pagalba pagal Reglamentą (ES) Nr. 1407/2013. Didžiausia </w:t>
      </w:r>
      <w:r>
        <w:rPr>
          <w:i/>
          <w:iCs/>
        </w:rPr>
        <w:t>de minimis</w:t>
      </w:r>
      <w:r>
        <w:t xml:space="preserve"> pagalbos suma vienai įmonei, atitinkančiai vienos įmonės apibrėžtį pagal Reglamento (ES) Nr. 1407/2013 2 straipsnio 2 dalį, negali būti didesnė kaip 200 000 Eur (du šimtai tūkstančių eurų) per trejus mokestinius metus;</w:t>
      </w:r>
    </w:p>
    <w:p w14:paraId="1462EDD7" w14:textId="77777777" w:rsidR="00B26183" w:rsidRDefault="00B26183" w:rsidP="00B26183">
      <w:pPr>
        <w:spacing w:line="259" w:lineRule="auto"/>
        <w:ind w:firstLine="567"/>
        <w:jc w:val="both"/>
      </w:pPr>
      <w:r>
        <w:rPr>
          <w:noProof/>
          <w:szCs w:val="24"/>
          <w:lang w:eastAsia="lt-LT"/>
        </w:rPr>
        <w:drawing>
          <wp:inline distT="0" distB="0" distL="0" distR="0" wp14:anchorId="69ED4E82" wp14:editId="4FE9B81A">
            <wp:extent cx="266700" cy="2095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paraiškoje pateikti ir kiti būtini duomenys subsidijai apskaičiuoti ir gauti gali būti tvarkomi subsidijos administravimo tikslais;</w:t>
      </w:r>
    </w:p>
    <w:p w14:paraId="324B0615" w14:textId="77777777" w:rsidR="00B26183" w:rsidRDefault="00B26183" w:rsidP="00B26183">
      <w:pPr>
        <w:ind w:firstLine="567"/>
        <w:jc w:val="both"/>
      </w:pPr>
      <w:r>
        <w:rPr>
          <w:noProof/>
          <w:szCs w:val="24"/>
          <w:lang w:eastAsia="lt-LT"/>
        </w:rPr>
        <w:drawing>
          <wp:inline distT="0" distB="0" distL="0" distR="0" wp14:anchorId="5448A658" wp14:editId="02226333">
            <wp:extent cx="266700" cy="2095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w:t>
      </w:r>
      <w:r>
        <w:rPr>
          <w:color w:val="000000"/>
        </w:rPr>
        <w:t xml:space="preserve">subsidijų, kuriomis siekiama </w:t>
      </w:r>
      <w:r>
        <w:rPr>
          <w:color w:val="201F1E"/>
          <w:bdr w:val="none" w:sz="0" w:space="0" w:color="auto" w:frame="1"/>
          <w:lang w:eastAsia="lt-LT"/>
        </w:rPr>
        <w:t xml:space="preserve">skatinti įmonių </w:t>
      </w:r>
      <w:r>
        <w:t>dalyvavimą bendriems Europos interesams svarbiuose projektuose (BEISP),</w:t>
      </w:r>
      <w:r>
        <w:rPr>
          <w:color w:val="201F1E"/>
          <w:bdr w:val="none" w:sz="0" w:space="0" w:color="auto" w:frame="1"/>
          <w:lang w:eastAsia="lt-LT"/>
        </w:rPr>
        <w:t xml:space="preserve">  skyrimo ir administravimo tvarkos a</w:t>
      </w:r>
      <w:r>
        <w:rPr>
          <w:color w:val="000000"/>
        </w:rPr>
        <w:t xml:space="preserve">prašas (toliau – </w:t>
      </w:r>
      <w:r>
        <w:t>Aprašas);</w:t>
      </w:r>
    </w:p>
    <w:p w14:paraId="03351738" w14:textId="77777777" w:rsidR="00B26183" w:rsidRDefault="00B26183" w:rsidP="00B26183">
      <w:pPr>
        <w:ind w:firstLine="567"/>
        <w:jc w:val="both"/>
        <w:rPr>
          <w:color w:val="000000"/>
          <w:szCs w:val="24"/>
          <w:lang w:eastAsia="lt-LT"/>
        </w:rPr>
      </w:pPr>
      <w:r>
        <w:rPr>
          <w:noProof/>
          <w:szCs w:val="24"/>
          <w:lang w:eastAsia="lt-LT"/>
        </w:rPr>
        <w:drawing>
          <wp:inline distT="0" distB="0" distL="0" distR="0" wp14:anchorId="7C445E36" wp14:editId="65DF30C8">
            <wp:extent cx="266700" cy="2095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lang w:eastAsia="lt-LT"/>
        </w:rPr>
        <w:t xml:space="preserve">asmens duomenų tvarkymo tikslas – netinkamų finansuoti pareiškėjų, potencialiai tinkamų finansuoti pareiškėjų ir (ar) rezervinių pareiškėjų sąrašų sudarymas, sprendimui dėl subsidijos skyrimo priimti ir jai išmokėti, subsidijos panaudojimo kontrolei atlikti, sprendimams dėl subsidijos ar jos dalies  grąžinimo priimti ir finansų apskaitai. Duomenų subjektų teisės įgyvendinamos duomenų valdytojo, į kurį kreipiamasi dėl duomenų subjekto teisių įgyvendinimo, nustatyta tvarka; </w:t>
      </w:r>
    </w:p>
    <w:p w14:paraId="26C86CAD" w14:textId="77777777" w:rsidR="00B26183" w:rsidRDefault="00B26183" w:rsidP="00B26183">
      <w:pPr>
        <w:spacing w:line="259" w:lineRule="auto"/>
        <w:ind w:firstLine="567"/>
        <w:jc w:val="both"/>
        <w:rPr>
          <w:szCs w:val="24"/>
        </w:rPr>
      </w:pPr>
    </w:p>
    <w:p w14:paraId="71FDFE91" w14:textId="77777777" w:rsidR="00B26183" w:rsidRDefault="00B26183" w:rsidP="00B26183">
      <w:pPr>
        <w:ind w:firstLine="567"/>
        <w:jc w:val="both"/>
      </w:pPr>
      <w:r>
        <w:rPr>
          <w:noProof/>
          <w:szCs w:val="24"/>
          <w:lang w:eastAsia="lt-LT"/>
        </w:rPr>
        <w:drawing>
          <wp:inline distT="0" distB="0" distL="0" distR="0" wp14:anchorId="3E5F6078" wp14:editId="6C04A013">
            <wp:extent cx="266700" cy="2095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asmens duomenis Viešoji įstaiga Inovacijų agentūra (toliau – Agentūra) tvarko ir saugo 10 (dešimt) metų nuo paskutinio dokumento pagal Aprašą gavimo datos;</w:t>
      </w:r>
    </w:p>
    <w:p w14:paraId="381BE9BA" w14:textId="77777777" w:rsidR="00B26183" w:rsidRDefault="00B26183" w:rsidP="00B26183">
      <w:pPr>
        <w:spacing w:line="259" w:lineRule="auto"/>
        <w:ind w:firstLine="567"/>
        <w:jc w:val="both"/>
      </w:pPr>
      <w:r>
        <w:rPr>
          <w:noProof/>
          <w:szCs w:val="24"/>
          <w:lang w:eastAsia="lt-LT"/>
        </w:rPr>
        <w:drawing>
          <wp:inline distT="0" distB="0" distL="0" distR="0" wp14:anchorId="087DF9DC" wp14:editId="63E71143">
            <wp:extent cx="266700" cy="2095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 xml:space="preserve">nepateikus paraiškoje prašomos informacijos, asmens duomenų (vardo, pavardės, pareigų, telefono numerio, elektroninio pašto adreso ir kitų duomenų, nurodytų paraiškoje), paraiška, vadovaujantis Aprašo 48 punktu, nevertinama ir priimamas sprendimas atmesti paraišką. Nevertinamos paraiškos saugomos Agentūroje 1 mėnesį nuo priimto sprendimo atmesti paraišką dienos. </w:t>
      </w:r>
    </w:p>
    <w:p w14:paraId="21E25186" w14:textId="77777777" w:rsidR="00B26183" w:rsidRDefault="00B26183" w:rsidP="00B26183">
      <w:pPr>
        <w:spacing w:line="259" w:lineRule="auto"/>
        <w:ind w:firstLine="567"/>
        <w:jc w:val="both"/>
      </w:pPr>
      <w:r>
        <w:rPr>
          <w:noProof/>
          <w:szCs w:val="24"/>
          <w:lang w:eastAsia="lt-LT"/>
        </w:rPr>
        <w:drawing>
          <wp:inline distT="0" distB="0" distL="0" distR="0" wp14:anchorId="328E14DA" wp14:editId="0FC2BD0D">
            <wp:extent cx="266700" cy="20955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 xml:space="preserve">nenustatytu laiku ir (ar) būdu pateikta paraiška, atsižvelgiant į Aprašo 48 punktą, nebus vertinama. </w:t>
      </w:r>
    </w:p>
    <w:p w14:paraId="025E4A11" w14:textId="77777777" w:rsidR="00B26183" w:rsidRDefault="00B26183" w:rsidP="00B26183">
      <w:pPr>
        <w:ind w:firstLine="360"/>
        <w:jc w:val="both"/>
        <w:rPr>
          <w:b/>
          <w:bCs/>
          <w:szCs w:val="24"/>
        </w:rPr>
      </w:pPr>
    </w:p>
    <w:p w14:paraId="764C0D1E" w14:textId="77777777" w:rsidR="00B26183" w:rsidRDefault="00B26183" w:rsidP="00B26183">
      <w:pPr>
        <w:ind w:firstLine="360"/>
        <w:jc w:val="both"/>
        <w:rPr>
          <w:bCs/>
          <w:szCs w:val="24"/>
          <w:lang w:eastAsia="en-GB"/>
        </w:rPr>
      </w:pPr>
      <w:r>
        <w:rPr>
          <w:b/>
          <w:bCs/>
          <w:szCs w:val="24"/>
        </w:rPr>
        <w:t>Esu susipažinęs su:</w:t>
      </w:r>
    </w:p>
    <w:p w14:paraId="5EA038C7" w14:textId="77777777" w:rsidR="00B26183" w:rsidRDefault="00B26183" w:rsidP="00B26183">
      <w:pPr>
        <w:spacing w:line="259" w:lineRule="auto"/>
        <w:ind w:firstLine="567"/>
        <w:jc w:val="both"/>
        <w:rPr>
          <w:szCs w:val="24"/>
        </w:rPr>
      </w:pPr>
      <w:r>
        <w:rPr>
          <w:noProof/>
          <w:szCs w:val="24"/>
          <w:lang w:eastAsia="lt-LT"/>
        </w:rPr>
        <w:drawing>
          <wp:inline distT="0" distB="0" distL="0" distR="0" wp14:anchorId="3CDB44A2" wp14:editId="42E4DB6F">
            <wp:extent cx="266700" cy="2095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bCs/>
        </w:rPr>
        <w:t>informacija,</w:t>
      </w:r>
      <w:r>
        <w:rPr>
          <w:b/>
        </w:rPr>
        <w:t xml:space="preserve"> </w:t>
      </w:r>
      <w:r>
        <w:t xml:space="preserve">kad Aprašo nuostatas įgyvendinanti Lietuvos Respublikos ekonomikos ir inovacijų ministerija, juridinio asmens kodas </w:t>
      </w:r>
      <w:r>
        <w:rPr>
          <w:lang w:eastAsia="lt-LT"/>
        </w:rPr>
        <w:t xml:space="preserve">188621919, buveinės adresas: Gedimino pr. 38, LT-01104 Vilnius, tel. 8 706 64 845, el. paštas kanc@eimin.lt </w:t>
      </w:r>
      <w:r>
        <w:t xml:space="preserve">ir </w:t>
      </w:r>
      <w:r>
        <w:rPr>
          <w:szCs w:val="24"/>
        </w:rPr>
        <w:t xml:space="preserve">Agentūra, juridinio asmens kodas </w:t>
      </w:r>
      <w:r>
        <w:rPr>
          <w:szCs w:val="24"/>
          <w:lang w:eastAsia="lt-LT"/>
        </w:rPr>
        <w:t>125447177, buveinės adresas: J. Balčikonio g. 3, LT-08247 Vilnius, tel. 8 620 75 756, el. paštas info@inovacijuagentura.lt</w:t>
      </w:r>
      <w:r>
        <w:rPr>
          <w:szCs w:val="24"/>
        </w:rPr>
        <w:t xml:space="preserve">, yra duomenų valdytojos. Agentūra dėl Apraše numatytų funkcijų atlikimo, taip pat  siekdama įgyvendinti aukščiau Aprašo priede nustatytą asmens duomenų tvarkymo tikslą bei atrankinių patikrų metu tikrina nurodytos pareiškėjo informacijos tikrumą, tvarko asmens duomenis </w:t>
      </w:r>
      <w:r>
        <w:rPr>
          <w:szCs w:val="24"/>
          <w:lang w:eastAsia="lt-LT"/>
        </w:rPr>
        <w:t xml:space="preserve">(paraišką pateikusio asmens vardas ir pavardė, pareigos, telefono numeris, elektroninio pašto adresas, banko sąskaitos numeris, paslaugų suteikimo data, vadovo vardas, pavardė, pareigos, projekto įgyvendinimo komandos narių vardai, pavardės, pareigos asociacijoje, turima dalyvavimo tarptautinėse ir nacionalinėse </w:t>
      </w:r>
      <w:r>
        <w:rPr>
          <w:szCs w:val="24"/>
          <w:shd w:val="clear" w:color="auto" w:fill="FFFFFF"/>
        </w:rPr>
        <w:t>mokslinių tyrimų ir eksperimentinės plėtros ir inovacijų</w:t>
      </w:r>
      <w:r>
        <w:rPr>
          <w:szCs w:val="24"/>
          <w:lang w:eastAsia="lt-LT"/>
        </w:rPr>
        <w:t xml:space="preserve"> programose patirtis ir kompetencijos</w:t>
      </w:r>
      <w:r>
        <w:rPr>
          <w:szCs w:val="24"/>
        </w:rPr>
        <w:t>);</w:t>
      </w:r>
    </w:p>
    <w:p w14:paraId="43AF0508" w14:textId="77777777" w:rsidR="00B26183" w:rsidRDefault="00B26183" w:rsidP="00B26183">
      <w:pPr>
        <w:spacing w:line="259" w:lineRule="auto"/>
        <w:jc w:val="both"/>
        <w:rPr>
          <w:szCs w:val="24"/>
        </w:rPr>
      </w:pPr>
      <w:r>
        <w:rPr>
          <w:noProof/>
          <w:szCs w:val="24"/>
          <w:lang w:eastAsia="lt-LT"/>
        </w:rPr>
        <w:drawing>
          <wp:inline distT="0" distB="0" distL="0" distR="0" wp14:anchorId="60C31055" wp14:editId="36567302">
            <wp:extent cx="266700" cy="20955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bCs/>
          <w:szCs w:val="24"/>
        </w:rPr>
        <w:t>informacija,</w:t>
      </w:r>
      <w:r>
        <w:rPr>
          <w:szCs w:val="24"/>
        </w:rPr>
        <w:t xml:space="preserve"> kad Aprašo nuostatas įgyvendinančios Ekonomikos ir inovacijų ministerija ir Agentūra duomenis apie pareiškėją (vardą, pavardę, pareigas, telefono numeris, elektroninio pašto </w:t>
      </w:r>
      <w:r>
        <w:rPr>
          <w:szCs w:val="24"/>
        </w:rPr>
        <w:lastRenderedPageBreak/>
        <w:t xml:space="preserve">adresas, banko sąskaitos numeris, paslaugų suteikimo data), apie vadovą (vardą, pavardę, pareigas), apie </w:t>
      </w:r>
      <w:r>
        <w:rPr>
          <w:szCs w:val="24"/>
          <w:lang w:eastAsia="lt-LT"/>
        </w:rPr>
        <w:t xml:space="preserve">projekto įgyvendinimo komandos narių (vardus, pavardės, pareigas) </w:t>
      </w:r>
      <w:r>
        <w:rPr>
          <w:szCs w:val="24"/>
        </w:rPr>
        <w:t xml:space="preserve">tikrins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w:t>
      </w:r>
      <w:r>
        <w:rPr>
          <w:color w:val="000000"/>
          <w:szCs w:val="24"/>
        </w:rPr>
        <w:t>https://vrm.lrv.lt/</w:t>
      </w:r>
      <w:r>
        <w:rPr>
          <w:szCs w:val="24"/>
        </w:rPr>
        <w: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Pr>
          <w:i/>
          <w:iCs/>
          <w:szCs w:val="24"/>
        </w:rPr>
        <w:t>de minimis</w:t>
      </w:r>
      <w:r>
        <w:rPr>
          <w:szCs w:val="24"/>
        </w:rPr>
        <w:t>) pagalbos registre, „Ondato“ ir kituose registruose, informacinėse sistemose) siekdama įvertinti paraišką;</w:t>
      </w:r>
    </w:p>
    <w:p w14:paraId="2C60DC79" w14:textId="77777777" w:rsidR="00B26183" w:rsidRDefault="00B26183" w:rsidP="00B26183">
      <w:pPr>
        <w:spacing w:line="259" w:lineRule="auto"/>
        <w:ind w:firstLine="567"/>
        <w:jc w:val="both"/>
        <w:rPr>
          <w:szCs w:val="24"/>
        </w:rPr>
      </w:pPr>
      <w:r>
        <w:rPr>
          <w:noProof/>
          <w:szCs w:val="24"/>
          <w:lang w:eastAsia="lt-LT"/>
        </w:rPr>
        <w:drawing>
          <wp:inline distT="0" distB="0" distL="0" distR="0" wp14:anchorId="2D86DD4F" wp14:editId="29E4E16A">
            <wp:extent cx="266700" cy="20955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szCs w:val="24"/>
        </w:rPr>
        <w:t>informacija, kad Agentūra, siekdama įgyvendinti asmens duomenų tvarkymo tikslą, asmens duomenis teiks Ekonomikos ir inovacijų ministerijai;</w:t>
      </w:r>
    </w:p>
    <w:p w14:paraId="1AF6DC42" w14:textId="77777777" w:rsidR="00B26183" w:rsidRDefault="00B26183" w:rsidP="00B26183">
      <w:pPr>
        <w:spacing w:line="259" w:lineRule="auto"/>
        <w:ind w:firstLine="567"/>
        <w:jc w:val="both"/>
        <w:rPr>
          <w:szCs w:val="24"/>
        </w:rPr>
      </w:pPr>
      <w:r>
        <w:rPr>
          <w:noProof/>
          <w:szCs w:val="24"/>
          <w:lang w:eastAsia="lt-LT"/>
        </w:rPr>
        <w:drawing>
          <wp:inline distT="0" distB="0" distL="0" distR="0" wp14:anchorId="4CA85E72" wp14:editId="723C2B6E">
            <wp:extent cx="266700" cy="20955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szCs w:val="24"/>
        </w:rPr>
        <w:t>subsidijos teikimo tvarka, nustatyta Apraše;</w:t>
      </w:r>
    </w:p>
    <w:p w14:paraId="0B6CA2B3" w14:textId="77777777" w:rsidR="00B26183" w:rsidRDefault="00B26183" w:rsidP="00B26183">
      <w:pPr>
        <w:spacing w:line="259" w:lineRule="auto"/>
        <w:ind w:firstLine="567"/>
        <w:jc w:val="both"/>
        <w:rPr>
          <w:szCs w:val="24"/>
        </w:rPr>
      </w:pPr>
      <w:r>
        <w:rPr>
          <w:noProof/>
          <w:szCs w:val="24"/>
          <w:lang w:eastAsia="lt-LT"/>
        </w:rPr>
        <w:drawing>
          <wp:inline distT="0" distB="0" distL="0" distR="0" wp14:anchorId="095B0A02" wp14:editId="049BA9B3">
            <wp:extent cx="266700" cy="20955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bCs/>
          <w:szCs w:val="24"/>
        </w:rPr>
        <w:t>Ekonomikos ir inovacijos ministerijos</w:t>
      </w:r>
      <w:r>
        <w:rPr>
          <w:b/>
          <w:szCs w:val="24"/>
        </w:rPr>
        <w:t xml:space="preserve"> </w:t>
      </w:r>
      <w:r>
        <w:rPr>
          <w:szCs w:val="24"/>
        </w:rPr>
        <w:t>interneto svetainės www.eimin.lrv.lt skiltyje „Asmens duomenų apsauga“ ir Agentūros svetainės www.inovacijuagentura.lt skiltyje „Asmens duomenų apsauga“ skelbiama informacija ir man yra aiškus jų turinys;</w:t>
      </w:r>
    </w:p>
    <w:p w14:paraId="61AA74E2" w14:textId="77777777" w:rsidR="00B26183" w:rsidRDefault="00B26183" w:rsidP="00B26183">
      <w:pPr>
        <w:spacing w:line="259" w:lineRule="auto"/>
        <w:ind w:firstLine="600"/>
        <w:jc w:val="both"/>
        <w:rPr>
          <w:szCs w:val="24"/>
        </w:rPr>
      </w:pPr>
      <w:r>
        <w:rPr>
          <w:noProof/>
          <w:szCs w:val="24"/>
          <w:lang w:eastAsia="lt-LT"/>
        </w:rPr>
        <w:drawing>
          <wp:inline distT="0" distB="0" distL="0" distR="0" wp14:anchorId="62C9E9A1" wp14:editId="7714A8C4">
            <wp:extent cx="266700" cy="209550"/>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szCs w:val="24"/>
        </w:rPr>
        <w:t>savo (pareiškėjo, kuriam atstovauju), kaip duomenų subjekto, teisėmis, įtvirtintomis Reglamente (ES) 2016/679:</w:t>
      </w:r>
    </w:p>
    <w:p w14:paraId="6352E35B" w14:textId="77777777" w:rsidR="00B26183" w:rsidRDefault="00B26183" w:rsidP="00B26183">
      <w:pPr>
        <w:tabs>
          <w:tab w:val="left" w:pos="8967"/>
          <w:tab w:val="left" w:pos="9015"/>
        </w:tabs>
        <w:spacing w:line="259" w:lineRule="auto"/>
        <w:ind w:firstLine="600"/>
        <w:jc w:val="both"/>
        <w:rPr>
          <w:szCs w:val="24"/>
        </w:rPr>
      </w:pPr>
      <w:r>
        <w:rPr>
          <w:szCs w:val="24"/>
        </w:rPr>
        <w:t>- teise žinoti (būti informuotam) apie savo asmens duomenų tvarkymą;</w:t>
      </w:r>
    </w:p>
    <w:p w14:paraId="7DE9116A" w14:textId="77777777" w:rsidR="00B26183" w:rsidRDefault="00B26183" w:rsidP="00B26183">
      <w:pPr>
        <w:tabs>
          <w:tab w:val="left" w:pos="8967"/>
          <w:tab w:val="left" w:pos="9015"/>
        </w:tabs>
        <w:spacing w:line="259" w:lineRule="auto"/>
        <w:ind w:firstLine="600"/>
        <w:jc w:val="both"/>
        <w:rPr>
          <w:szCs w:val="24"/>
        </w:rPr>
      </w:pPr>
      <w:r>
        <w:rPr>
          <w:szCs w:val="24"/>
        </w:rPr>
        <w:t>- teise susipažinti su tvarkomais savo asmens duomenimis;</w:t>
      </w:r>
    </w:p>
    <w:p w14:paraId="714E1D45" w14:textId="77777777" w:rsidR="00B26183" w:rsidRDefault="00B26183" w:rsidP="00B26183">
      <w:pPr>
        <w:tabs>
          <w:tab w:val="left" w:pos="8967"/>
          <w:tab w:val="left" w:pos="9015"/>
        </w:tabs>
        <w:spacing w:line="259" w:lineRule="auto"/>
        <w:ind w:firstLine="600"/>
        <w:jc w:val="both"/>
        <w:rPr>
          <w:szCs w:val="24"/>
        </w:rPr>
      </w:pPr>
      <w:r>
        <w:rPr>
          <w:szCs w:val="24"/>
        </w:rPr>
        <w:t>- teise reikalauti ištaisyti asmens duomenis;</w:t>
      </w:r>
    </w:p>
    <w:p w14:paraId="5CC5D361" w14:textId="77777777" w:rsidR="00B26183" w:rsidRDefault="00B26183" w:rsidP="00B26183">
      <w:pPr>
        <w:tabs>
          <w:tab w:val="left" w:pos="8967"/>
          <w:tab w:val="left" w:pos="9015"/>
        </w:tabs>
        <w:spacing w:line="259" w:lineRule="auto"/>
        <w:ind w:firstLine="600"/>
        <w:jc w:val="both"/>
        <w:rPr>
          <w:szCs w:val="24"/>
        </w:rPr>
      </w:pPr>
      <w:r>
        <w:rPr>
          <w:szCs w:val="24"/>
        </w:rPr>
        <w:t>- teise reikalauti ištrinti asmens duomenis („teisė būti pamirštam“);</w:t>
      </w:r>
    </w:p>
    <w:p w14:paraId="2C4B1F0F" w14:textId="77777777" w:rsidR="00B26183" w:rsidRDefault="00B26183" w:rsidP="00B26183">
      <w:pPr>
        <w:tabs>
          <w:tab w:val="left" w:pos="8967"/>
          <w:tab w:val="left" w:pos="9015"/>
        </w:tabs>
        <w:spacing w:line="259" w:lineRule="auto"/>
        <w:ind w:firstLine="600"/>
        <w:jc w:val="both"/>
        <w:rPr>
          <w:szCs w:val="24"/>
        </w:rPr>
      </w:pPr>
      <w:r>
        <w:rPr>
          <w:szCs w:val="24"/>
        </w:rPr>
        <w:t>- teise apriboti asmens duomenų tvarkymą;</w:t>
      </w:r>
    </w:p>
    <w:p w14:paraId="58F34EBA" w14:textId="77777777" w:rsidR="00B26183" w:rsidRDefault="00B26183" w:rsidP="00B26183">
      <w:pPr>
        <w:tabs>
          <w:tab w:val="left" w:pos="8967"/>
          <w:tab w:val="left" w:pos="9015"/>
        </w:tabs>
        <w:spacing w:line="259" w:lineRule="auto"/>
        <w:ind w:firstLine="600"/>
        <w:jc w:val="both"/>
        <w:rPr>
          <w:szCs w:val="24"/>
        </w:rPr>
      </w:pPr>
      <w:r>
        <w:rPr>
          <w:szCs w:val="24"/>
        </w:rPr>
        <w:t xml:space="preserve">- teise pateikti skundą Valstybinei duomenų apsaugos inspekcijai ar teismui, jei manau (manysiu), kad mano asmens duomenys paraiškos vertinimo metu tvarkomi pažeidžiant Reglamento (ES) 2016/679 nuostatas; </w:t>
      </w:r>
    </w:p>
    <w:p w14:paraId="09200BF7" w14:textId="77777777" w:rsidR="00B26183" w:rsidRDefault="00B26183" w:rsidP="00B26183">
      <w:pPr>
        <w:tabs>
          <w:tab w:val="left" w:pos="8967"/>
          <w:tab w:val="left" w:pos="9015"/>
        </w:tabs>
        <w:spacing w:line="259" w:lineRule="auto"/>
        <w:ind w:firstLine="600"/>
        <w:jc w:val="both"/>
        <w:rPr>
          <w:szCs w:val="24"/>
        </w:rPr>
      </w:pPr>
      <w:r>
        <w:rPr>
          <w:noProof/>
          <w:szCs w:val="24"/>
          <w:lang w:eastAsia="lt-LT"/>
        </w:rPr>
        <w:drawing>
          <wp:inline distT="0" distB="0" distL="0" distR="0" wp14:anchorId="6E9B5AE4" wp14:editId="58FAC80D">
            <wp:extent cx="266700" cy="20955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bCs/>
          <w:szCs w:val="24"/>
        </w:rPr>
        <w:t>informacija</w:t>
      </w:r>
      <w:r>
        <w:rPr>
          <w:szCs w:val="24"/>
        </w:rPr>
        <w:t>, kad Ekonomikos ir inovacijų ministerija ir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2D77C6C4" w14:textId="77777777" w:rsidR="00B26183" w:rsidRDefault="00B26183" w:rsidP="00B26183">
      <w:pPr>
        <w:tabs>
          <w:tab w:val="left" w:pos="8967"/>
          <w:tab w:val="left" w:pos="9015"/>
        </w:tabs>
        <w:spacing w:line="259" w:lineRule="auto"/>
        <w:ind w:firstLine="600"/>
        <w:jc w:val="both"/>
        <w:rPr>
          <w:szCs w:val="24"/>
        </w:rPr>
      </w:pPr>
      <w:r>
        <w:rPr>
          <w:noProof/>
          <w:szCs w:val="24"/>
          <w:lang w:eastAsia="lt-LT"/>
        </w:rPr>
        <w:drawing>
          <wp:inline distT="0" distB="0" distL="0" distR="0" wp14:anchorId="27D971DE" wp14:editId="5BF20EA4">
            <wp:extent cx="2571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Pr>
          <w:color w:val="000000"/>
          <w:szCs w:val="24"/>
        </w:rPr>
        <w:t>su tinkamų finansuoti išlaidų ir finansavimo teikimo reikalavimais, atsiskaitymo ir išlaidų apmokėjimo sąlygomis ir tvarka.</w:t>
      </w:r>
    </w:p>
    <w:p w14:paraId="67112458" w14:textId="77777777" w:rsidR="00B26183" w:rsidRDefault="00B26183" w:rsidP="00B26183">
      <w:pPr>
        <w:spacing w:line="259" w:lineRule="auto"/>
        <w:ind w:firstLine="567"/>
        <w:jc w:val="both"/>
        <w:rPr>
          <w:szCs w:val="24"/>
        </w:rPr>
      </w:pPr>
    </w:p>
    <w:p w14:paraId="17AC2754" w14:textId="77777777" w:rsidR="00B26183" w:rsidRDefault="00B26183" w:rsidP="00B26183">
      <w:pPr>
        <w:spacing w:line="259" w:lineRule="auto"/>
        <w:ind w:firstLine="567"/>
        <w:jc w:val="both"/>
        <w:rPr>
          <w:b/>
          <w:bCs/>
          <w:szCs w:val="24"/>
        </w:rPr>
      </w:pPr>
      <w:r>
        <w:rPr>
          <w:b/>
          <w:bCs/>
          <w:szCs w:val="24"/>
        </w:rPr>
        <w:t>Sutinku, kad:</w:t>
      </w:r>
    </w:p>
    <w:p w14:paraId="426D6F72" w14:textId="77777777" w:rsidR="00B26183" w:rsidRDefault="00B26183" w:rsidP="00B26183">
      <w:pPr>
        <w:tabs>
          <w:tab w:val="left" w:pos="1276"/>
        </w:tabs>
        <w:spacing w:line="259" w:lineRule="auto"/>
        <w:ind w:firstLine="567"/>
        <w:jc w:val="both"/>
        <w:rPr>
          <w:szCs w:val="24"/>
        </w:rPr>
      </w:pPr>
      <w:r>
        <w:rPr>
          <w:noProof/>
          <w:szCs w:val="24"/>
          <w:lang w:eastAsia="lt-LT"/>
        </w:rPr>
        <w:drawing>
          <wp:inline distT="0" distB="0" distL="0" distR="0" wp14:anchorId="70287DDF" wp14:editId="5C71BB1D">
            <wp:extent cx="266700" cy="20955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szCs w:val="24"/>
        </w:rPr>
        <w:t xml:space="preserve">nurodęs neteisingą, neišsamią ar netikslią informaciją (duomenis) ir jos pagrindu gavęs finansavimą, pareiškėjas privalo grąžinti visą nepagrįstai ir (ar) neteisėtai gautą subsidiją su palūkanomis, kaip nustatyta 2015 m. liepos 13 d. Tarybos reglamente (ES) 2015/1589, nustatančiame išsamias Sutarties dėl Europos Sąjungos veikimo 108 straipsnio taikymo taisykles; </w:t>
      </w:r>
    </w:p>
    <w:p w14:paraId="7B594F83" w14:textId="77777777" w:rsidR="00B26183" w:rsidRDefault="00B26183" w:rsidP="00B26183">
      <w:pPr>
        <w:spacing w:line="259" w:lineRule="auto"/>
        <w:ind w:firstLine="567"/>
        <w:jc w:val="both"/>
        <w:rPr>
          <w:szCs w:val="24"/>
        </w:rPr>
      </w:pPr>
      <w:r>
        <w:rPr>
          <w:noProof/>
          <w:szCs w:val="24"/>
          <w:lang w:eastAsia="lt-LT"/>
        </w:rPr>
        <w:drawing>
          <wp:inline distT="0" distB="0" distL="0" distR="0" wp14:anchorId="12241EFB" wp14:editId="0EC535B0">
            <wp:extent cx="266700" cy="209550"/>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szCs w:val="24"/>
        </w:rPr>
        <w:t>Apraše nustatyta tvarka nustačius, kad subsidija suteikta Apraše nustatytų reikalavimų neatitinkančiam pareiškėjui, nepagrįstai ir (ar) neteisėtai gauta subsidija ar jos dalis bus susigrąžinta Apraše nustatyta tvarka;</w:t>
      </w:r>
    </w:p>
    <w:p w14:paraId="2C4C5265" w14:textId="77777777" w:rsidR="00B26183" w:rsidRDefault="00B26183" w:rsidP="00B26183">
      <w:pPr>
        <w:spacing w:line="259" w:lineRule="auto"/>
        <w:ind w:firstLine="567"/>
        <w:jc w:val="both"/>
        <w:rPr>
          <w:szCs w:val="24"/>
        </w:rPr>
      </w:pPr>
      <w:r>
        <w:rPr>
          <w:noProof/>
          <w:szCs w:val="24"/>
          <w:lang w:eastAsia="lt-LT"/>
        </w:rPr>
        <w:lastRenderedPageBreak/>
        <w:drawing>
          <wp:inline distT="0" distB="0" distL="0" distR="0" wp14:anchorId="3EA964BF" wp14:editId="038ADBFE">
            <wp:extent cx="266700" cy="209550"/>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szCs w:val="24"/>
        </w:rPr>
        <w:t>pareiškėjas, kuriam skirta subsidija, visus dokumentus, reikalingus patikroms ir (ar) auditui atlikti, teikia neatlygintinai</w:t>
      </w:r>
      <w:r>
        <w:rPr>
          <w:color w:val="242424"/>
          <w:szCs w:val="24"/>
          <w:shd w:val="clear" w:color="auto" w:fill="FFFFFF"/>
        </w:rPr>
        <w:t>.</w:t>
      </w:r>
      <w:r>
        <w:rPr>
          <w:szCs w:val="24"/>
        </w:rPr>
        <w:t xml:space="preserve"> </w:t>
      </w:r>
    </w:p>
    <w:p w14:paraId="0701C5A3" w14:textId="77777777" w:rsidR="00B26183" w:rsidRDefault="00B26183" w:rsidP="00B26183">
      <w:pPr>
        <w:tabs>
          <w:tab w:val="left" w:pos="8967"/>
          <w:tab w:val="left" w:pos="9015"/>
        </w:tabs>
        <w:spacing w:line="259" w:lineRule="auto"/>
        <w:ind w:firstLine="600"/>
        <w:jc w:val="both"/>
        <w:rPr>
          <w:szCs w:val="24"/>
        </w:rPr>
      </w:pPr>
    </w:p>
    <w:p w14:paraId="6A07A2A1" w14:textId="77777777" w:rsidR="00B26183" w:rsidRDefault="00B26183" w:rsidP="00B26183">
      <w:pPr>
        <w:tabs>
          <w:tab w:val="left" w:pos="8967"/>
          <w:tab w:val="left" w:pos="9015"/>
        </w:tabs>
        <w:spacing w:line="259" w:lineRule="auto"/>
        <w:ind w:firstLine="600"/>
        <w:jc w:val="both"/>
        <w:rPr>
          <w:b/>
          <w:bCs/>
          <w:szCs w:val="24"/>
        </w:rPr>
      </w:pPr>
      <w:r>
        <w:rPr>
          <w:b/>
          <w:bCs/>
          <w:szCs w:val="24"/>
        </w:rPr>
        <w:t>Duomenų apsaugos pareigūnas</w:t>
      </w:r>
    </w:p>
    <w:p w14:paraId="41F6DEF8" w14:textId="77777777" w:rsidR="00B26183" w:rsidRDefault="00B26183" w:rsidP="00B26183">
      <w:pPr>
        <w:spacing w:line="259" w:lineRule="auto"/>
        <w:ind w:firstLine="360"/>
        <w:jc w:val="both"/>
        <w:rPr>
          <w:bCs/>
          <w:szCs w:val="24"/>
          <w:lang w:eastAsia="en-GB"/>
        </w:rPr>
      </w:pPr>
      <w:r>
        <w:t>duomenu.apsauga@inovacijuagentura.lt (duomenų valdytojos viešosios įstaigos Inovacijų agentūra duomenų apsaugos pareigūno el. pašto adresas); dap@eimin.lt (duomenų valdytojos Lietuvos Respublikos ekonomikos ir inovacijų ministerijos duomenų apsaugos pareigūno el. pašto adresas</w:t>
      </w:r>
      <w:r>
        <w:rPr>
          <w:szCs w:val="24"/>
        </w:rPr>
        <w:t>).</w:t>
      </w:r>
    </w:p>
    <w:p w14:paraId="36D499D3" w14:textId="77777777" w:rsidR="00B26183" w:rsidRDefault="00B26183" w:rsidP="00B26183">
      <w:pPr>
        <w:spacing w:line="259" w:lineRule="auto"/>
        <w:rPr>
          <w:lang w:eastAsia="en-GB"/>
        </w:rPr>
      </w:pPr>
    </w:p>
    <w:p w14:paraId="151E034E" w14:textId="77777777" w:rsidR="00B26183" w:rsidRDefault="00B26183" w:rsidP="00B26183">
      <w:pPr>
        <w:spacing w:line="259" w:lineRule="auto"/>
        <w:rPr>
          <w:lang w:eastAsia="en-GB"/>
        </w:rPr>
      </w:pPr>
      <w:r>
        <w:t>Pridedami dokumentai:</w:t>
      </w:r>
    </w:p>
    <w:p w14:paraId="3B717E09" w14:textId="77777777" w:rsidR="00B26183" w:rsidRDefault="00B26183" w:rsidP="00B26183">
      <w:pPr>
        <w:spacing w:line="259" w:lineRule="auto"/>
      </w:pPr>
      <w:r>
        <w:t>1. Projektui įgyvendinti reikalingų paslaugų įsigijimo komerciniai pasiūlymai.</w:t>
      </w:r>
    </w:p>
    <w:p w14:paraId="0BFCE9AD" w14:textId="77777777" w:rsidR="00B26183" w:rsidRDefault="00B26183" w:rsidP="00B26183">
      <w:pPr>
        <w:tabs>
          <w:tab w:val="left" w:pos="284"/>
        </w:tabs>
        <w:spacing w:line="259" w:lineRule="auto"/>
        <w:rPr>
          <w:lang w:eastAsia="en-GB"/>
        </w:rPr>
      </w:pPr>
      <w:r>
        <w:t>2.</w:t>
      </w:r>
      <w:r>
        <w:tab/>
        <w:t>„Vienos įmonės“ deklaracija pagal interneto svetainėje  http://www.esinvesticijos.lt/lt/dokumentai/vienos-imones-deklaracijos-pagal-komisijos-reglamentaes-nr-1407-2013 paskelbtą rekomenduojamą formą;</w:t>
      </w:r>
    </w:p>
    <w:p w14:paraId="009D537D" w14:textId="77777777" w:rsidR="00B26183" w:rsidRDefault="00B26183" w:rsidP="00B26183">
      <w:pPr>
        <w:tabs>
          <w:tab w:val="left" w:pos="284"/>
        </w:tabs>
        <w:spacing w:line="259" w:lineRule="auto"/>
        <w:rPr>
          <w:lang w:eastAsia="en-GB"/>
        </w:rPr>
      </w:pPr>
      <w:r>
        <w:t>3.</w:t>
      </w:r>
      <w:r>
        <w:tab/>
        <w:t xml:space="preserve">Dokumentas, įrodantis pareiškėjo dydį (narių skaičių); </w:t>
      </w:r>
    </w:p>
    <w:p w14:paraId="2E989A62" w14:textId="77777777" w:rsidR="00B26183" w:rsidRDefault="00B26183" w:rsidP="00B26183">
      <w:pPr>
        <w:tabs>
          <w:tab w:val="left" w:pos="284"/>
        </w:tabs>
        <w:spacing w:line="259" w:lineRule="auto"/>
      </w:pPr>
      <w:r>
        <w:t>4.</w:t>
      </w:r>
      <w:r>
        <w:tab/>
        <w:t>Išlaidas projekto įgyvendinimo komandos narių pagrindžiantys dokumentai (vidutinio darbo užmokesčio pažymos už 3 mėn. laikotarpį, dokumentai, pagrindžiantys darbuotojų kompetenciją);</w:t>
      </w:r>
    </w:p>
    <w:p w14:paraId="2F676F61" w14:textId="77777777" w:rsidR="00B26183" w:rsidRDefault="00B26183" w:rsidP="00B26183">
      <w:pPr>
        <w:tabs>
          <w:tab w:val="left" w:pos="284"/>
        </w:tabs>
        <w:spacing w:line="259" w:lineRule="auto"/>
        <w:rPr>
          <w:szCs w:val="24"/>
        </w:rPr>
      </w:pPr>
      <w:r>
        <w:t xml:space="preserve">5. </w:t>
      </w:r>
      <w:r>
        <w:rPr>
          <w:rFonts w:ascii="Segoe UI" w:hAnsi="Segoe UI" w:cs="Segoe UI"/>
          <w:i/>
          <w:iCs/>
          <w:sz w:val="18"/>
          <w:szCs w:val="18"/>
        </w:rPr>
        <w:t xml:space="preserve"> </w:t>
      </w:r>
      <w:r>
        <w:rPr>
          <w:szCs w:val="24"/>
        </w:rPr>
        <w:t>Planuojamų pirkti paslaugų kainas pagrindžiančius dokumentus;</w:t>
      </w:r>
    </w:p>
    <w:p w14:paraId="2E28B00C" w14:textId="77777777" w:rsidR="00B26183" w:rsidRDefault="00B26183" w:rsidP="00B26183">
      <w:pPr>
        <w:tabs>
          <w:tab w:val="left" w:pos="284"/>
        </w:tabs>
        <w:spacing w:line="259" w:lineRule="auto"/>
      </w:pPr>
      <w:r>
        <w:rPr>
          <w:szCs w:val="24"/>
        </w:rPr>
        <w:t>6. P</w:t>
      </w:r>
      <w:r>
        <w:rPr>
          <w:szCs w:val="24"/>
          <w:lang w:eastAsia="lt-LT"/>
        </w:rPr>
        <w:t>rojekto įgyvendinimo komandos narių kompetencijas vykdyti planuojamas veiklas pagrindžiančius dokumentus.</w:t>
      </w:r>
      <w:r>
        <w:rPr>
          <w:rFonts w:ascii="Segoe UI" w:hAnsi="Segoe UI" w:cs="Segoe UI"/>
          <w:i/>
          <w:iCs/>
          <w:sz w:val="18"/>
          <w:szCs w:val="18"/>
          <w:lang w:eastAsia="lt-LT"/>
        </w:rPr>
        <w:t>.</w:t>
      </w:r>
    </w:p>
    <w:p w14:paraId="69F68959" w14:textId="77777777" w:rsidR="00B26183" w:rsidRDefault="00B26183" w:rsidP="00B26183">
      <w:pPr>
        <w:tabs>
          <w:tab w:val="left" w:pos="284"/>
        </w:tabs>
        <w:spacing w:line="259" w:lineRule="auto"/>
      </w:pPr>
    </w:p>
    <w:p w14:paraId="31FFFA61" w14:textId="77777777" w:rsidR="00B26183" w:rsidRDefault="00B26183" w:rsidP="00B26183">
      <w:pPr>
        <w:tabs>
          <w:tab w:val="left" w:pos="284"/>
        </w:tabs>
        <w:spacing w:line="259" w:lineRule="auto"/>
      </w:pPr>
    </w:p>
    <w:p w14:paraId="443531B5" w14:textId="6BC6F508" w:rsidR="00B26183" w:rsidRDefault="00B26183" w:rsidP="00B26183">
      <w:pPr>
        <w:rPr>
          <w:lang w:eastAsia="en-GB"/>
        </w:rPr>
      </w:pPr>
      <w:r>
        <w:rPr>
          <w:lang w:eastAsia="en-GB"/>
        </w:rPr>
        <w:t>______________________</w:t>
      </w:r>
      <w:r>
        <w:rPr>
          <w:lang w:eastAsia="en-GB"/>
        </w:rPr>
        <w:tab/>
      </w:r>
      <w:r>
        <w:rPr>
          <w:lang w:eastAsia="en-GB"/>
        </w:rPr>
        <w:tab/>
      </w:r>
      <w:r>
        <w:rPr>
          <w:lang w:eastAsia="en-GB"/>
        </w:rPr>
        <w:tab/>
        <w:t>_________________</w:t>
      </w:r>
      <w:r>
        <w:rPr>
          <w:lang w:eastAsia="en-GB"/>
        </w:rPr>
        <w:t>_____</w:t>
      </w:r>
      <w:r>
        <w:rPr>
          <w:lang w:eastAsia="en-GB"/>
        </w:rPr>
        <w:tab/>
      </w:r>
      <w:r>
        <w:rPr>
          <w:lang w:eastAsia="en-GB"/>
        </w:rPr>
        <w:tab/>
      </w:r>
      <w:r>
        <w:rPr>
          <w:lang w:eastAsia="en-GB"/>
        </w:rPr>
        <w:tab/>
      </w:r>
      <w:r>
        <w:rPr>
          <w:lang w:eastAsia="en-GB"/>
        </w:rPr>
        <w:tab/>
      </w:r>
      <w:r>
        <w:rPr>
          <w:lang w:eastAsia="en-GB"/>
        </w:rPr>
        <w:tab/>
      </w:r>
    </w:p>
    <w:p w14:paraId="47C0B7C2" w14:textId="5D258BF0" w:rsidR="00B26183" w:rsidRDefault="00B26183" w:rsidP="00B26183">
      <w:pPr>
        <w:tabs>
          <w:tab w:val="left" w:pos="993"/>
          <w:tab w:val="left" w:pos="1134"/>
        </w:tabs>
        <w:suppressAutoHyphens/>
        <w:jc w:val="both"/>
        <w:textAlignment w:val="center"/>
      </w:pPr>
      <w:r>
        <w:t xml:space="preserve">(pareigos)                                     </w:t>
      </w:r>
      <w:r>
        <w:tab/>
      </w:r>
      <w:r>
        <w:t xml:space="preserve"> (parašas)                                       (vardas ir pavardė)</w:t>
      </w:r>
    </w:p>
    <w:p w14:paraId="68622947" w14:textId="77777777" w:rsidR="00B26183" w:rsidRDefault="00B26183" w:rsidP="00B26183">
      <w:pPr>
        <w:tabs>
          <w:tab w:val="left" w:pos="993"/>
          <w:tab w:val="left" w:pos="1134"/>
        </w:tabs>
        <w:suppressAutoHyphens/>
        <w:jc w:val="both"/>
        <w:textAlignment w:val="center"/>
      </w:pPr>
    </w:p>
    <w:p w14:paraId="75FCB6B7" w14:textId="77777777" w:rsidR="00B26183" w:rsidRDefault="00B26183" w:rsidP="00B26183">
      <w:pPr>
        <w:tabs>
          <w:tab w:val="left" w:pos="993"/>
          <w:tab w:val="left" w:pos="1134"/>
        </w:tabs>
        <w:suppressAutoHyphens/>
        <w:jc w:val="both"/>
        <w:textAlignment w:val="center"/>
      </w:pPr>
    </w:p>
    <w:p w14:paraId="4756607F" w14:textId="77777777" w:rsidR="00B26183" w:rsidRDefault="00B26183" w:rsidP="00B26183">
      <w:pPr>
        <w:ind w:firstLine="720"/>
        <w:jc w:val="center"/>
        <w:rPr>
          <w:rFonts w:ascii="Times New Roman,Italic" w:hAnsi="Times New Roman,Italic" w:cs="Times New Roman,Italic"/>
          <w:szCs w:val="24"/>
          <w:lang w:eastAsia="lt-LT"/>
        </w:rPr>
      </w:pPr>
      <w:r>
        <w:rPr>
          <w:rFonts w:ascii="Times New Roman,Italic" w:hAnsi="Times New Roman,Italic" w:cs="Times New Roman,Italic"/>
          <w:szCs w:val="24"/>
          <w:lang w:eastAsia="lt-LT"/>
        </w:rPr>
        <w:t>__________________________</w:t>
      </w:r>
    </w:p>
    <w:p w14:paraId="57C0CBDD" w14:textId="77777777" w:rsidR="00B26183" w:rsidRDefault="00B26183" w:rsidP="00B26183">
      <w:pPr>
        <w:ind w:firstLine="720"/>
        <w:jc w:val="both"/>
        <w:rPr>
          <w:rFonts w:ascii="Times New Roman,Italic" w:hAnsi="Times New Roman,Italic" w:cs="Times New Roman,Italic"/>
          <w:szCs w:val="24"/>
          <w:lang w:eastAsia="lt-LT"/>
        </w:rPr>
      </w:pPr>
    </w:p>
    <w:p w14:paraId="1A59D46C" w14:textId="77777777" w:rsidR="00B26183" w:rsidRDefault="00B26183" w:rsidP="00B26183">
      <w:pPr>
        <w:tabs>
          <w:tab w:val="center" w:pos="4819"/>
          <w:tab w:val="right" w:pos="9638"/>
        </w:tabs>
      </w:pPr>
    </w:p>
    <w:p w14:paraId="323A9B07" w14:textId="77777777" w:rsidR="00037B6A" w:rsidRDefault="00037B6A"/>
    <w:sectPr w:rsidR="00037B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AD"/>
    <w:rsid w:val="00037B6A"/>
    <w:rsid w:val="005A55AD"/>
    <w:rsid w:val="00B26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B1C2"/>
  <w15:chartTrackingRefBased/>
  <w15:docId w15:val="{851F6210-1E2F-4DCE-B3D6-AB890FA7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183"/>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9224</Words>
  <Characters>5258</Characters>
  <Application>Microsoft Office Word</Application>
  <DocSecurity>0</DocSecurity>
  <Lines>43</Lines>
  <Paragraphs>28</Paragraphs>
  <ScaleCrop>false</ScaleCrop>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2</cp:revision>
  <dcterms:created xsi:type="dcterms:W3CDTF">2023-06-29T14:23:00Z</dcterms:created>
  <dcterms:modified xsi:type="dcterms:W3CDTF">2023-06-29T14:24:00Z</dcterms:modified>
</cp:coreProperties>
</file>